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22" w:rsidRPr="005E736E" w:rsidRDefault="00694673" w:rsidP="00694673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69467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2766033</wp:posOffset>
            </wp:positionH>
            <wp:positionV relativeFrom="paragraph">
              <wp:posOffset>-561064</wp:posOffset>
            </wp:positionV>
            <wp:extent cx="465980" cy="540688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 l="5394" t="31667" r="15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0" cy="54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5B22" w:rsidRPr="005E736E">
        <w:rPr>
          <w:rFonts w:ascii="Times New Roman" w:hAnsi="Times New Roman"/>
          <w:sz w:val="28"/>
          <w:szCs w:val="28"/>
        </w:rPr>
        <w:t>ПРОЕКТ</w:t>
      </w:r>
    </w:p>
    <w:p w:rsidR="00E716AD" w:rsidRPr="005E736E" w:rsidRDefault="00E716AD" w:rsidP="00F5616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E736E">
        <w:rPr>
          <w:rFonts w:ascii="Times New Roman" w:hAnsi="Times New Roman"/>
          <w:sz w:val="28"/>
          <w:szCs w:val="28"/>
        </w:rPr>
        <w:t>АДМИНИСТРАЦИЯ</w:t>
      </w:r>
    </w:p>
    <w:p w:rsidR="00E716AD" w:rsidRPr="005E736E" w:rsidRDefault="006D56C4" w:rsidP="00F5616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E736E">
        <w:rPr>
          <w:rFonts w:ascii="Times New Roman" w:hAnsi="Times New Roman"/>
          <w:sz w:val="28"/>
          <w:szCs w:val="28"/>
        </w:rPr>
        <w:t>НОВОХОПЁ</w:t>
      </w:r>
      <w:r w:rsidR="00E716AD" w:rsidRPr="005E736E">
        <w:rPr>
          <w:rFonts w:ascii="Times New Roman" w:hAnsi="Times New Roman"/>
          <w:sz w:val="28"/>
          <w:szCs w:val="28"/>
        </w:rPr>
        <w:t>РСКОГО МУНИЦИПАЛЬНОГО РАЙОНА</w:t>
      </w:r>
    </w:p>
    <w:p w:rsidR="00B10325" w:rsidRPr="005E736E" w:rsidRDefault="00E716AD" w:rsidP="00F5616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E736E">
        <w:rPr>
          <w:rFonts w:ascii="Times New Roman" w:hAnsi="Times New Roman"/>
          <w:sz w:val="28"/>
          <w:szCs w:val="28"/>
        </w:rPr>
        <w:t>ВОРОНЕЖСКОЙ ОБЛАСТИ</w:t>
      </w:r>
    </w:p>
    <w:p w:rsidR="00B10325" w:rsidRDefault="00B10325" w:rsidP="00F5616E">
      <w:pPr>
        <w:ind w:firstLine="709"/>
        <w:rPr>
          <w:rFonts w:ascii="Times New Roman" w:hAnsi="Times New Roman"/>
          <w:sz w:val="28"/>
          <w:szCs w:val="28"/>
        </w:rPr>
      </w:pPr>
    </w:p>
    <w:p w:rsidR="005E736E" w:rsidRPr="005E736E" w:rsidRDefault="005E736E" w:rsidP="00F5616E">
      <w:pPr>
        <w:ind w:firstLine="709"/>
        <w:rPr>
          <w:rFonts w:ascii="Times New Roman" w:hAnsi="Times New Roman"/>
          <w:sz w:val="28"/>
          <w:szCs w:val="28"/>
        </w:rPr>
      </w:pPr>
    </w:p>
    <w:p w:rsidR="00B10325" w:rsidRPr="005E736E" w:rsidRDefault="003677C7" w:rsidP="00F5616E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E736E">
        <w:rPr>
          <w:rFonts w:ascii="Times New Roman" w:hAnsi="Times New Roman"/>
          <w:sz w:val="28"/>
          <w:szCs w:val="28"/>
        </w:rPr>
        <w:t>П</w:t>
      </w:r>
      <w:proofErr w:type="gramEnd"/>
      <w:r w:rsidR="0028217C" w:rsidRPr="005E736E">
        <w:rPr>
          <w:rFonts w:ascii="Times New Roman" w:hAnsi="Times New Roman"/>
          <w:sz w:val="28"/>
          <w:szCs w:val="28"/>
        </w:rPr>
        <w:t xml:space="preserve"> </w:t>
      </w:r>
      <w:r w:rsidRPr="005E736E">
        <w:rPr>
          <w:rFonts w:ascii="Times New Roman" w:hAnsi="Times New Roman"/>
          <w:sz w:val="28"/>
          <w:szCs w:val="28"/>
        </w:rPr>
        <w:t>О</w:t>
      </w:r>
      <w:r w:rsidR="0028217C" w:rsidRPr="005E736E">
        <w:rPr>
          <w:rFonts w:ascii="Times New Roman" w:hAnsi="Times New Roman"/>
          <w:sz w:val="28"/>
          <w:szCs w:val="28"/>
        </w:rPr>
        <w:t xml:space="preserve"> </w:t>
      </w:r>
      <w:r w:rsidRPr="005E736E">
        <w:rPr>
          <w:rFonts w:ascii="Times New Roman" w:hAnsi="Times New Roman"/>
          <w:sz w:val="28"/>
          <w:szCs w:val="28"/>
        </w:rPr>
        <w:t>С</w:t>
      </w:r>
      <w:r w:rsidR="0028217C" w:rsidRPr="005E736E">
        <w:rPr>
          <w:rFonts w:ascii="Times New Roman" w:hAnsi="Times New Roman"/>
          <w:sz w:val="28"/>
          <w:szCs w:val="28"/>
        </w:rPr>
        <w:t xml:space="preserve"> </w:t>
      </w:r>
      <w:r w:rsidRPr="005E736E">
        <w:rPr>
          <w:rFonts w:ascii="Times New Roman" w:hAnsi="Times New Roman"/>
          <w:sz w:val="28"/>
          <w:szCs w:val="28"/>
        </w:rPr>
        <w:t>Т</w:t>
      </w:r>
      <w:r w:rsidR="0028217C" w:rsidRPr="005E736E">
        <w:rPr>
          <w:rFonts w:ascii="Times New Roman" w:hAnsi="Times New Roman"/>
          <w:sz w:val="28"/>
          <w:szCs w:val="28"/>
        </w:rPr>
        <w:t xml:space="preserve"> </w:t>
      </w:r>
      <w:r w:rsidRPr="005E736E">
        <w:rPr>
          <w:rFonts w:ascii="Times New Roman" w:hAnsi="Times New Roman"/>
          <w:sz w:val="28"/>
          <w:szCs w:val="28"/>
        </w:rPr>
        <w:t>А</w:t>
      </w:r>
      <w:r w:rsidR="0028217C" w:rsidRPr="005E736E">
        <w:rPr>
          <w:rFonts w:ascii="Times New Roman" w:hAnsi="Times New Roman"/>
          <w:sz w:val="28"/>
          <w:szCs w:val="28"/>
        </w:rPr>
        <w:t xml:space="preserve"> </w:t>
      </w:r>
      <w:r w:rsidRPr="005E736E">
        <w:rPr>
          <w:rFonts w:ascii="Times New Roman" w:hAnsi="Times New Roman"/>
          <w:sz w:val="28"/>
          <w:szCs w:val="28"/>
        </w:rPr>
        <w:t>Н</w:t>
      </w:r>
      <w:r w:rsidR="0028217C" w:rsidRPr="005E736E">
        <w:rPr>
          <w:rFonts w:ascii="Times New Roman" w:hAnsi="Times New Roman"/>
          <w:sz w:val="28"/>
          <w:szCs w:val="28"/>
        </w:rPr>
        <w:t xml:space="preserve"> </w:t>
      </w:r>
      <w:r w:rsidRPr="005E736E">
        <w:rPr>
          <w:rFonts w:ascii="Times New Roman" w:hAnsi="Times New Roman"/>
          <w:sz w:val="28"/>
          <w:szCs w:val="28"/>
        </w:rPr>
        <w:t>О</w:t>
      </w:r>
      <w:r w:rsidR="0028217C" w:rsidRPr="005E736E">
        <w:rPr>
          <w:rFonts w:ascii="Times New Roman" w:hAnsi="Times New Roman"/>
          <w:sz w:val="28"/>
          <w:szCs w:val="28"/>
        </w:rPr>
        <w:t xml:space="preserve"> </w:t>
      </w:r>
      <w:r w:rsidRPr="005E736E">
        <w:rPr>
          <w:rFonts w:ascii="Times New Roman" w:hAnsi="Times New Roman"/>
          <w:sz w:val="28"/>
          <w:szCs w:val="28"/>
        </w:rPr>
        <w:t>В</w:t>
      </w:r>
      <w:r w:rsidR="0028217C" w:rsidRPr="005E736E">
        <w:rPr>
          <w:rFonts w:ascii="Times New Roman" w:hAnsi="Times New Roman"/>
          <w:sz w:val="28"/>
          <w:szCs w:val="28"/>
        </w:rPr>
        <w:t xml:space="preserve"> </w:t>
      </w:r>
      <w:r w:rsidRPr="005E736E">
        <w:rPr>
          <w:rFonts w:ascii="Times New Roman" w:hAnsi="Times New Roman"/>
          <w:sz w:val="28"/>
          <w:szCs w:val="28"/>
        </w:rPr>
        <w:t>Л</w:t>
      </w:r>
      <w:r w:rsidR="0028217C" w:rsidRPr="005E736E">
        <w:rPr>
          <w:rFonts w:ascii="Times New Roman" w:hAnsi="Times New Roman"/>
          <w:sz w:val="28"/>
          <w:szCs w:val="28"/>
        </w:rPr>
        <w:t xml:space="preserve"> </w:t>
      </w:r>
      <w:r w:rsidRPr="005E736E">
        <w:rPr>
          <w:rFonts w:ascii="Times New Roman" w:hAnsi="Times New Roman"/>
          <w:sz w:val="28"/>
          <w:szCs w:val="28"/>
        </w:rPr>
        <w:t>Е</w:t>
      </w:r>
      <w:r w:rsidR="0028217C" w:rsidRPr="005E736E">
        <w:rPr>
          <w:rFonts w:ascii="Times New Roman" w:hAnsi="Times New Roman"/>
          <w:sz w:val="28"/>
          <w:szCs w:val="28"/>
        </w:rPr>
        <w:t xml:space="preserve"> </w:t>
      </w:r>
      <w:r w:rsidR="00E716AD" w:rsidRPr="005E736E">
        <w:rPr>
          <w:rFonts w:ascii="Times New Roman" w:hAnsi="Times New Roman"/>
          <w:sz w:val="28"/>
          <w:szCs w:val="28"/>
        </w:rPr>
        <w:t>Н</w:t>
      </w:r>
      <w:r w:rsidR="0028217C" w:rsidRPr="005E736E">
        <w:rPr>
          <w:rFonts w:ascii="Times New Roman" w:hAnsi="Times New Roman"/>
          <w:sz w:val="28"/>
          <w:szCs w:val="28"/>
        </w:rPr>
        <w:t xml:space="preserve"> </w:t>
      </w:r>
      <w:r w:rsidR="00E716AD" w:rsidRPr="005E736E">
        <w:rPr>
          <w:rFonts w:ascii="Times New Roman" w:hAnsi="Times New Roman"/>
          <w:sz w:val="28"/>
          <w:szCs w:val="28"/>
        </w:rPr>
        <w:t>И</w:t>
      </w:r>
      <w:r w:rsidR="0028217C" w:rsidRPr="005E736E">
        <w:rPr>
          <w:rFonts w:ascii="Times New Roman" w:hAnsi="Times New Roman"/>
          <w:sz w:val="28"/>
          <w:szCs w:val="28"/>
        </w:rPr>
        <w:t xml:space="preserve"> </w:t>
      </w:r>
      <w:r w:rsidR="00E716AD" w:rsidRPr="005E736E">
        <w:rPr>
          <w:rFonts w:ascii="Times New Roman" w:hAnsi="Times New Roman"/>
          <w:sz w:val="28"/>
          <w:szCs w:val="28"/>
        </w:rPr>
        <w:t>Е</w:t>
      </w:r>
    </w:p>
    <w:p w:rsidR="00F5616E" w:rsidRDefault="00F5616E" w:rsidP="00F5616E">
      <w:pPr>
        <w:ind w:firstLine="0"/>
        <w:rPr>
          <w:rFonts w:ascii="Times New Roman" w:hAnsi="Times New Roman"/>
          <w:sz w:val="28"/>
          <w:szCs w:val="28"/>
        </w:rPr>
      </w:pPr>
    </w:p>
    <w:p w:rsidR="005E736E" w:rsidRDefault="005E736E" w:rsidP="00F5616E">
      <w:pPr>
        <w:ind w:firstLine="0"/>
        <w:rPr>
          <w:rFonts w:ascii="Times New Roman" w:hAnsi="Times New Roman"/>
          <w:sz w:val="28"/>
          <w:szCs w:val="28"/>
        </w:rPr>
      </w:pPr>
    </w:p>
    <w:p w:rsidR="005E736E" w:rsidRPr="005E736E" w:rsidRDefault="005E736E" w:rsidP="00F5616E">
      <w:pPr>
        <w:ind w:firstLine="0"/>
        <w:rPr>
          <w:rFonts w:ascii="Times New Roman" w:hAnsi="Times New Roman"/>
          <w:sz w:val="28"/>
          <w:szCs w:val="28"/>
        </w:rPr>
      </w:pPr>
    </w:p>
    <w:p w:rsidR="00E716AD" w:rsidRPr="005E736E" w:rsidRDefault="00E716AD" w:rsidP="00F5616E">
      <w:pPr>
        <w:ind w:firstLine="0"/>
        <w:rPr>
          <w:rFonts w:ascii="Times New Roman" w:hAnsi="Times New Roman"/>
          <w:sz w:val="28"/>
          <w:szCs w:val="28"/>
        </w:rPr>
      </w:pPr>
      <w:r w:rsidRPr="005E736E">
        <w:rPr>
          <w:rFonts w:ascii="Times New Roman" w:hAnsi="Times New Roman"/>
          <w:sz w:val="28"/>
          <w:szCs w:val="28"/>
        </w:rPr>
        <w:t>«</w:t>
      </w:r>
      <w:r w:rsidR="00F5616E" w:rsidRPr="005E736E">
        <w:rPr>
          <w:rFonts w:ascii="Times New Roman" w:hAnsi="Times New Roman"/>
          <w:sz w:val="28"/>
          <w:szCs w:val="28"/>
        </w:rPr>
        <w:t>_</w:t>
      </w:r>
      <w:r w:rsidR="005E736E" w:rsidRPr="005E736E">
        <w:rPr>
          <w:rFonts w:ascii="Times New Roman" w:hAnsi="Times New Roman"/>
          <w:sz w:val="28"/>
          <w:szCs w:val="28"/>
        </w:rPr>
        <w:t>_</w:t>
      </w:r>
      <w:r w:rsidR="00F5616E" w:rsidRPr="005E736E">
        <w:rPr>
          <w:rFonts w:ascii="Times New Roman" w:hAnsi="Times New Roman"/>
          <w:sz w:val="28"/>
          <w:szCs w:val="28"/>
        </w:rPr>
        <w:t>__</w:t>
      </w:r>
      <w:r w:rsidRPr="005E736E">
        <w:rPr>
          <w:rFonts w:ascii="Times New Roman" w:hAnsi="Times New Roman"/>
          <w:sz w:val="28"/>
          <w:szCs w:val="28"/>
        </w:rPr>
        <w:t>»</w:t>
      </w:r>
      <w:r w:rsidR="00B10325" w:rsidRPr="005E736E">
        <w:rPr>
          <w:rFonts w:ascii="Times New Roman" w:hAnsi="Times New Roman"/>
          <w:sz w:val="28"/>
          <w:szCs w:val="28"/>
        </w:rPr>
        <w:t xml:space="preserve"> </w:t>
      </w:r>
      <w:r w:rsidR="00F5616E" w:rsidRPr="005E736E">
        <w:rPr>
          <w:rFonts w:ascii="Times New Roman" w:hAnsi="Times New Roman"/>
          <w:sz w:val="28"/>
          <w:szCs w:val="28"/>
        </w:rPr>
        <w:t>___________</w:t>
      </w:r>
      <w:r w:rsidR="00B10325" w:rsidRPr="005E736E">
        <w:rPr>
          <w:rFonts w:ascii="Times New Roman" w:hAnsi="Times New Roman"/>
          <w:sz w:val="28"/>
          <w:szCs w:val="28"/>
        </w:rPr>
        <w:t xml:space="preserve"> </w:t>
      </w:r>
      <w:r w:rsidR="00E904BB" w:rsidRPr="005E736E">
        <w:rPr>
          <w:rFonts w:ascii="Times New Roman" w:hAnsi="Times New Roman"/>
          <w:sz w:val="28"/>
          <w:szCs w:val="28"/>
        </w:rPr>
        <w:t>202</w:t>
      </w:r>
      <w:r w:rsidR="00751CFA">
        <w:rPr>
          <w:rFonts w:ascii="Times New Roman" w:hAnsi="Times New Roman"/>
          <w:sz w:val="28"/>
          <w:szCs w:val="28"/>
        </w:rPr>
        <w:t>4</w:t>
      </w:r>
      <w:r w:rsidRPr="005E736E">
        <w:rPr>
          <w:rFonts w:ascii="Times New Roman" w:hAnsi="Times New Roman"/>
          <w:sz w:val="28"/>
          <w:szCs w:val="28"/>
        </w:rPr>
        <w:t>г.</w:t>
      </w:r>
      <w:r w:rsidR="00B10325" w:rsidRPr="005E736E">
        <w:rPr>
          <w:rFonts w:ascii="Times New Roman" w:hAnsi="Times New Roman"/>
          <w:sz w:val="28"/>
          <w:szCs w:val="28"/>
        </w:rPr>
        <w:t xml:space="preserve"> </w:t>
      </w:r>
      <w:r w:rsidRPr="005E736E">
        <w:rPr>
          <w:rFonts w:ascii="Times New Roman" w:hAnsi="Times New Roman"/>
          <w:sz w:val="28"/>
          <w:szCs w:val="28"/>
        </w:rPr>
        <w:t xml:space="preserve">№ </w:t>
      </w:r>
      <w:r w:rsidR="00F5616E" w:rsidRPr="005E736E">
        <w:rPr>
          <w:rFonts w:ascii="Times New Roman" w:hAnsi="Times New Roman"/>
          <w:sz w:val="28"/>
          <w:szCs w:val="28"/>
        </w:rPr>
        <w:t>_</w:t>
      </w:r>
      <w:r w:rsidR="005E736E" w:rsidRPr="005E736E">
        <w:rPr>
          <w:rFonts w:ascii="Times New Roman" w:hAnsi="Times New Roman"/>
          <w:sz w:val="28"/>
          <w:szCs w:val="28"/>
        </w:rPr>
        <w:t>_</w:t>
      </w:r>
      <w:r w:rsidR="00F5616E" w:rsidRPr="005E736E">
        <w:rPr>
          <w:rFonts w:ascii="Times New Roman" w:hAnsi="Times New Roman"/>
          <w:sz w:val="28"/>
          <w:szCs w:val="28"/>
        </w:rPr>
        <w:t>___</w:t>
      </w:r>
    </w:p>
    <w:p w:rsidR="00B10325" w:rsidRPr="00832DE2" w:rsidRDefault="00B10325" w:rsidP="00B10325">
      <w:pPr>
        <w:ind w:firstLine="709"/>
        <w:rPr>
          <w:rFonts w:ascii="Times New Roman" w:hAnsi="Times New Roman"/>
          <w:sz w:val="20"/>
          <w:szCs w:val="20"/>
        </w:rPr>
      </w:pPr>
      <w:r w:rsidRPr="00832DE2">
        <w:rPr>
          <w:rFonts w:ascii="Times New Roman" w:hAnsi="Times New Roman"/>
        </w:rPr>
        <w:t xml:space="preserve"> </w:t>
      </w:r>
      <w:r w:rsidR="00F5616E">
        <w:rPr>
          <w:rFonts w:ascii="Times New Roman" w:hAnsi="Times New Roman"/>
        </w:rPr>
        <w:t xml:space="preserve">          </w:t>
      </w:r>
      <w:r w:rsidR="007C01A6" w:rsidRPr="00832DE2">
        <w:rPr>
          <w:rFonts w:ascii="Times New Roman" w:hAnsi="Times New Roman"/>
          <w:sz w:val="20"/>
          <w:szCs w:val="20"/>
        </w:rPr>
        <w:t>г. Новохопё</w:t>
      </w:r>
      <w:r w:rsidR="00E716AD" w:rsidRPr="00832DE2">
        <w:rPr>
          <w:rFonts w:ascii="Times New Roman" w:hAnsi="Times New Roman"/>
          <w:sz w:val="20"/>
          <w:szCs w:val="20"/>
        </w:rPr>
        <w:t>рск</w:t>
      </w:r>
    </w:p>
    <w:p w:rsidR="005E736E" w:rsidRPr="005E736E" w:rsidRDefault="005E736E" w:rsidP="005E736E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5E736E" w:rsidRPr="00735A64" w:rsidRDefault="005E736E" w:rsidP="000B077E">
      <w:pPr>
        <w:ind w:right="4251" w:firstLine="0"/>
        <w:rPr>
          <w:sz w:val="28"/>
          <w:szCs w:val="28"/>
        </w:rPr>
      </w:pPr>
      <w:r w:rsidRPr="00735A64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Новохопёрского муниципального района Воронежской области вне границ городских поселений на 202</w:t>
      </w:r>
      <w:r w:rsidR="00751CFA">
        <w:rPr>
          <w:rFonts w:ascii="Times New Roman" w:hAnsi="Times New Roman"/>
          <w:sz w:val="28"/>
          <w:szCs w:val="28"/>
        </w:rPr>
        <w:t>5</w:t>
      </w:r>
      <w:r w:rsidRPr="00735A64">
        <w:rPr>
          <w:rFonts w:ascii="Times New Roman" w:hAnsi="Times New Roman"/>
          <w:sz w:val="28"/>
          <w:szCs w:val="28"/>
        </w:rPr>
        <w:t xml:space="preserve"> год</w:t>
      </w:r>
    </w:p>
    <w:p w:rsidR="005E736E" w:rsidRPr="00735A64" w:rsidRDefault="005E736E" w:rsidP="000B077E">
      <w:pPr>
        <w:pStyle w:val="Title"/>
        <w:spacing w:before="0" w:after="0"/>
        <w:ind w:firstLine="0"/>
        <w:jc w:val="both"/>
        <w:outlineLvl w:val="9"/>
        <w:rPr>
          <w:rFonts w:ascii="Times New Roman" w:hAnsi="Times New Roman" w:cs="Times New Roman"/>
          <w:b w:val="0"/>
          <w:sz w:val="28"/>
          <w:szCs w:val="28"/>
        </w:rPr>
      </w:pPr>
    </w:p>
    <w:p w:rsidR="00B10325" w:rsidRPr="00735A64" w:rsidRDefault="00B10325" w:rsidP="000B077E">
      <w:pPr>
        <w:pStyle w:val="a4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52D3" w:rsidRPr="00735A64" w:rsidRDefault="000617DC" w:rsidP="000B077E">
      <w:pPr>
        <w:pStyle w:val="a4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35A64">
        <w:rPr>
          <w:rFonts w:ascii="Times New Roman" w:hAnsi="Times New Roman"/>
          <w:sz w:val="28"/>
          <w:szCs w:val="28"/>
        </w:rPr>
        <w:t xml:space="preserve">В </w:t>
      </w:r>
      <w:r w:rsidR="002021DC" w:rsidRPr="00735A64">
        <w:rPr>
          <w:rFonts w:ascii="Times New Roman" w:hAnsi="Times New Roman"/>
          <w:sz w:val="28"/>
          <w:szCs w:val="28"/>
        </w:rPr>
        <w:t>соответствии с</w:t>
      </w:r>
      <w:r w:rsidR="00090E01" w:rsidRPr="00735A64">
        <w:rPr>
          <w:rFonts w:ascii="Times New Roman" w:hAnsi="Times New Roman"/>
          <w:sz w:val="28"/>
          <w:szCs w:val="28"/>
        </w:rPr>
        <w:t xml:space="preserve"> </w:t>
      </w:r>
      <w:r w:rsidR="002021DC" w:rsidRPr="00735A64">
        <w:rPr>
          <w:rFonts w:ascii="Times New Roman" w:hAnsi="Times New Roman"/>
          <w:sz w:val="28"/>
          <w:szCs w:val="28"/>
        </w:rPr>
        <w:t>Федеральн</w:t>
      </w:r>
      <w:r w:rsidR="00090E01" w:rsidRPr="00735A64">
        <w:rPr>
          <w:rFonts w:ascii="Times New Roman" w:hAnsi="Times New Roman"/>
          <w:sz w:val="28"/>
          <w:szCs w:val="28"/>
        </w:rPr>
        <w:t>ым</w:t>
      </w:r>
      <w:r w:rsidR="002021DC" w:rsidRPr="00735A64">
        <w:rPr>
          <w:rFonts w:ascii="Times New Roman" w:hAnsi="Times New Roman"/>
          <w:sz w:val="28"/>
          <w:szCs w:val="28"/>
        </w:rPr>
        <w:t xml:space="preserve"> закон</w:t>
      </w:r>
      <w:r w:rsidR="00090E01" w:rsidRPr="00735A64">
        <w:rPr>
          <w:rFonts w:ascii="Times New Roman" w:hAnsi="Times New Roman"/>
          <w:sz w:val="28"/>
          <w:szCs w:val="28"/>
        </w:rPr>
        <w:t>ом</w:t>
      </w:r>
      <w:r w:rsidR="002021DC" w:rsidRPr="00735A64">
        <w:rPr>
          <w:rFonts w:ascii="Times New Roman" w:hAnsi="Times New Roman"/>
          <w:sz w:val="28"/>
          <w:szCs w:val="28"/>
        </w:rPr>
        <w:t xml:space="preserve"> от 31.07.2020 №</w:t>
      </w:r>
      <w:r w:rsidR="00147CF9" w:rsidRPr="00735A64">
        <w:rPr>
          <w:rFonts w:ascii="Times New Roman" w:hAnsi="Times New Roman"/>
          <w:sz w:val="28"/>
          <w:szCs w:val="28"/>
        </w:rPr>
        <w:t xml:space="preserve"> </w:t>
      </w:r>
      <w:r w:rsidR="002021DC" w:rsidRPr="00735A64">
        <w:rPr>
          <w:rFonts w:ascii="Times New Roman" w:hAnsi="Times New Roman"/>
          <w:sz w:val="28"/>
          <w:szCs w:val="28"/>
        </w:rPr>
        <w:t xml:space="preserve">248-ФЗ </w:t>
      </w:r>
      <w:r w:rsidR="005E736E" w:rsidRPr="00735A64">
        <w:rPr>
          <w:rFonts w:ascii="Times New Roman" w:hAnsi="Times New Roman"/>
          <w:sz w:val="28"/>
          <w:szCs w:val="28"/>
        </w:rPr>
        <w:t xml:space="preserve">                    </w:t>
      </w:r>
      <w:r w:rsidR="002021DC" w:rsidRPr="00735A64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A97D55" w:rsidRPr="00735A64">
        <w:rPr>
          <w:rFonts w:ascii="Times New Roman" w:hAnsi="Times New Roman"/>
          <w:sz w:val="28"/>
          <w:szCs w:val="28"/>
        </w:rPr>
        <w:t xml:space="preserve">постановлением </w:t>
      </w:r>
      <w:r w:rsidR="00090E01" w:rsidRPr="00735A64">
        <w:rPr>
          <w:rFonts w:ascii="Times New Roman" w:hAnsi="Times New Roman"/>
          <w:sz w:val="28"/>
          <w:szCs w:val="28"/>
        </w:rPr>
        <w:t>П</w:t>
      </w:r>
      <w:r w:rsidR="00A97D55" w:rsidRPr="00735A64">
        <w:rPr>
          <w:rFonts w:ascii="Times New Roman" w:hAnsi="Times New Roman"/>
          <w:sz w:val="28"/>
          <w:szCs w:val="28"/>
        </w:rPr>
        <w:t>равительства Российской Федерации от 25.06.2021 №</w:t>
      </w:r>
      <w:r w:rsidR="00147CF9" w:rsidRPr="00735A64">
        <w:rPr>
          <w:rFonts w:ascii="Times New Roman" w:hAnsi="Times New Roman"/>
          <w:sz w:val="28"/>
          <w:szCs w:val="28"/>
        </w:rPr>
        <w:t xml:space="preserve"> </w:t>
      </w:r>
      <w:r w:rsidR="00A97D55" w:rsidRPr="00735A64">
        <w:rPr>
          <w:rFonts w:ascii="Times New Roman" w:hAnsi="Times New Roman"/>
          <w:sz w:val="28"/>
          <w:szCs w:val="28"/>
        </w:rPr>
        <w:t xml:space="preserve">990 «Об утверждении </w:t>
      </w:r>
      <w:r w:rsidR="00147CF9" w:rsidRPr="00735A64">
        <w:rPr>
          <w:rFonts w:ascii="Times New Roman" w:hAnsi="Times New Roman"/>
          <w:sz w:val="28"/>
          <w:szCs w:val="28"/>
        </w:rPr>
        <w:t>П</w:t>
      </w:r>
      <w:r w:rsidR="00A97D55" w:rsidRPr="00735A64">
        <w:rPr>
          <w:rFonts w:ascii="Times New Roman" w:hAnsi="Times New Roman"/>
          <w:sz w:val="28"/>
          <w:szCs w:val="28"/>
        </w:rPr>
        <w:t>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090E01" w:rsidRPr="00735A64">
        <w:rPr>
          <w:rFonts w:ascii="Times New Roman" w:hAnsi="Times New Roman"/>
          <w:sz w:val="28"/>
          <w:szCs w:val="28"/>
        </w:rPr>
        <w:t xml:space="preserve"> решением Совета народных депутатов Новохопёрского муниципального района Воронежской области от 17.11.2021</w:t>
      </w:r>
      <w:r w:rsidR="00735A64">
        <w:rPr>
          <w:rFonts w:ascii="Times New Roman" w:hAnsi="Times New Roman"/>
          <w:sz w:val="28"/>
          <w:szCs w:val="28"/>
        </w:rPr>
        <w:t xml:space="preserve"> </w:t>
      </w:r>
      <w:r w:rsidR="00090E01" w:rsidRPr="00735A64">
        <w:rPr>
          <w:rFonts w:ascii="Times New Roman" w:hAnsi="Times New Roman"/>
          <w:sz w:val="28"/>
          <w:szCs w:val="28"/>
        </w:rPr>
        <w:t>№ 286 «Об утверждении Положения о муниципальном</w:t>
      </w:r>
      <w:proofErr w:type="gramEnd"/>
      <w:r w:rsidR="00090E01" w:rsidRPr="00735A64">
        <w:rPr>
          <w:rFonts w:ascii="Times New Roman" w:hAnsi="Times New Roman"/>
          <w:sz w:val="28"/>
          <w:szCs w:val="28"/>
        </w:rPr>
        <w:t xml:space="preserve"> контроле на автомобильном транспорте и в дорожном хозяйстве на территории Новохопёрского муниципального района Воронежской области вне границ городских поселений»,</w:t>
      </w:r>
      <w:r w:rsidR="00550C6F" w:rsidRPr="00735A64">
        <w:rPr>
          <w:rFonts w:ascii="Times New Roman" w:hAnsi="Times New Roman"/>
          <w:sz w:val="28"/>
          <w:szCs w:val="28"/>
        </w:rPr>
        <w:t xml:space="preserve"> протоколом заседания совета Общественной палаты Новохопёрского муниципального района Воронежской области </w:t>
      </w:r>
      <w:r w:rsidR="00550C6F" w:rsidRPr="00751CFA">
        <w:rPr>
          <w:rFonts w:ascii="Times New Roman" w:hAnsi="Times New Roman"/>
          <w:sz w:val="28"/>
          <w:szCs w:val="28"/>
          <w:highlight w:val="yellow"/>
        </w:rPr>
        <w:t>от 10.11.2023</w:t>
      </w:r>
      <w:r w:rsidR="005E736E" w:rsidRPr="00751CF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550C6F" w:rsidRPr="00751CFA">
        <w:rPr>
          <w:rFonts w:ascii="Times New Roman" w:hAnsi="Times New Roman"/>
          <w:sz w:val="28"/>
          <w:szCs w:val="28"/>
          <w:highlight w:val="yellow"/>
        </w:rPr>
        <w:t>№ 6,</w:t>
      </w:r>
      <w:r w:rsidR="00090E01" w:rsidRPr="00735A64">
        <w:rPr>
          <w:rFonts w:ascii="Times New Roman" w:hAnsi="Times New Roman"/>
          <w:sz w:val="28"/>
          <w:szCs w:val="28"/>
        </w:rPr>
        <w:t xml:space="preserve"> </w:t>
      </w:r>
      <w:r w:rsidR="007C01A6" w:rsidRPr="00735A64">
        <w:rPr>
          <w:rFonts w:ascii="Times New Roman" w:hAnsi="Times New Roman"/>
          <w:sz w:val="28"/>
          <w:szCs w:val="28"/>
        </w:rPr>
        <w:t>администрация Новохопё</w:t>
      </w:r>
      <w:r w:rsidR="007611CC" w:rsidRPr="00735A64">
        <w:rPr>
          <w:rFonts w:ascii="Times New Roman" w:hAnsi="Times New Roman"/>
          <w:sz w:val="28"/>
          <w:szCs w:val="28"/>
        </w:rPr>
        <w:t>рского муниципального района</w:t>
      </w:r>
      <w:r w:rsidR="0028217C" w:rsidRPr="00735A64">
        <w:rPr>
          <w:rFonts w:ascii="Times New Roman" w:hAnsi="Times New Roman"/>
          <w:sz w:val="28"/>
          <w:szCs w:val="28"/>
        </w:rPr>
        <w:t xml:space="preserve"> </w:t>
      </w:r>
      <w:r w:rsidR="00F5616E" w:rsidRPr="00735A64">
        <w:rPr>
          <w:rFonts w:ascii="Times New Roman" w:hAnsi="Times New Roman"/>
          <w:sz w:val="28"/>
          <w:szCs w:val="28"/>
        </w:rPr>
        <w:t xml:space="preserve"> </w:t>
      </w:r>
      <w:r w:rsidR="00735A64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gramStart"/>
      <w:r w:rsidR="007611CC" w:rsidRPr="00735A6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7C01A6" w:rsidRPr="00735A64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735A64">
        <w:rPr>
          <w:rFonts w:ascii="Times New Roman" w:hAnsi="Times New Roman"/>
          <w:b/>
          <w:sz w:val="28"/>
          <w:szCs w:val="28"/>
        </w:rPr>
        <w:t>о</w:t>
      </w:r>
      <w:r w:rsidR="007C01A6" w:rsidRPr="00735A64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735A64">
        <w:rPr>
          <w:rFonts w:ascii="Times New Roman" w:hAnsi="Times New Roman"/>
          <w:b/>
          <w:sz w:val="28"/>
          <w:szCs w:val="28"/>
        </w:rPr>
        <w:t>с</w:t>
      </w:r>
      <w:r w:rsidR="007C01A6" w:rsidRPr="00735A64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735A64">
        <w:rPr>
          <w:rFonts w:ascii="Times New Roman" w:hAnsi="Times New Roman"/>
          <w:b/>
          <w:sz w:val="28"/>
          <w:szCs w:val="28"/>
        </w:rPr>
        <w:t>т</w:t>
      </w:r>
      <w:r w:rsidR="007C01A6" w:rsidRPr="00735A64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735A64">
        <w:rPr>
          <w:rFonts w:ascii="Times New Roman" w:hAnsi="Times New Roman"/>
          <w:b/>
          <w:sz w:val="28"/>
          <w:szCs w:val="28"/>
        </w:rPr>
        <w:t>а</w:t>
      </w:r>
      <w:r w:rsidR="007C01A6" w:rsidRPr="00735A64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735A64">
        <w:rPr>
          <w:rFonts w:ascii="Times New Roman" w:hAnsi="Times New Roman"/>
          <w:b/>
          <w:sz w:val="28"/>
          <w:szCs w:val="28"/>
        </w:rPr>
        <w:t>н</w:t>
      </w:r>
      <w:r w:rsidR="007C01A6" w:rsidRPr="00735A64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735A64">
        <w:rPr>
          <w:rFonts w:ascii="Times New Roman" w:hAnsi="Times New Roman"/>
          <w:b/>
          <w:sz w:val="28"/>
          <w:szCs w:val="28"/>
        </w:rPr>
        <w:t>о</w:t>
      </w:r>
      <w:r w:rsidR="007C01A6" w:rsidRPr="00735A64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735A64">
        <w:rPr>
          <w:rFonts w:ascii="Times New Roman" w:hAnsi="Times New Roman"/>
          <w:b/>
          <w:sz w:val="28"/>
          <w:szCs w:val="28"/>
        </w:rPr>
        <w:t>в</w:t>
      </w:r>
      <w:r w:rsidR="007C01A6" w:rsidRPr="00735A64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735A64">
        <w:rPr>
          <w:rFonts w:ascii="Times New Roman" w:hAnsi="Times New Roman"/>
          <w:b/>
          <w:sz w:val="28"/>
          <w:szCs w:val="28"/>
        </w:rPr>
        <w:t>л</w:t>
      </w:r>
      <w:r w:rsidR="007C01A6" w:rsidRPr="00735A64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735A64">
        <w:rPr>
          <w:rFonts w:ascii="Times New Roman" w:hAnsi="Times New Roman"/>
          <w:b/>
          <w:sz w:val="28"/>
          <w:szCs w:val="28"/>
        </w:rPr>
        <w:t>я</w:t>
      </w:r>
      <w:r w:rsidR="007C01A6" w:rsidRPr="00735A64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735A64">
        <w:rPr>
          <w:rFonts w:ascii="Times New Roman" w:hAnsi="Times New Roman"/>
          <w:b/>
          <w:sz w:val="28"/>
          <w:szCs w:val="28"/>
        </w:rPr>
        <w:t>е</w:t>
      </w:r>
      <w:r w:rsidR="007C01A6" w:rsidRPr="00735A64">
        <w:rPr>
          <w:rFonts w:ascii="Times New Roman" w:hAnsi="Times New Roman"/>
          <w:b/>
          <w:sz w:val="28"/>
          <w:szCs w:val="28"/>
        </w:rPr>
        <w:t xml:space="preserve"> </w:t>
      </w:r>
      <w:r w:rsidR="007611CC" w:rsidRPr="00735A64">
        <w:rPr>
          <w:rFonts w:ascii="Times New Roman" w:hAnsi="Times New Roman"/>
          <w:b/>
          <w:sz w:val="28"/>
          <w:szCs w:val="28"/>
        </w:rPr>
        <w:t>т:</w:t>
      </w:r>
    </w:p>
    <w:p w:rsidR="00735A64" w:rsidRDefault="00735A64" w:rsidP="00735A6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617DC" w:rsidRPr="000B077E" w:rsidRDefault="00B10325" w:rsidP="000B077E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0B077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35A64" w:rsidRPr="000B077E">
        <w:rPr>
          <w:rFonts w:ascii="Times New Roman" w:hAnsi="Times New Roman"/>
          <w:b w:val="0"/>
          <w:sz w:val="28"/>
          <w:szCs w:val="28"/>
        </w:rPr>
        <w:t xml:space="preserve">1. </w:t>
      </w:r>
      <w:r w:rsidR="00147CF9" w:rsidRPr="000B077E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38647D" w:rsidRPr="000B077E">
        <w:rPr>
          <w:rFonts w:ascii="Times New Roman" w:hAnsi="Times New Roman"/>
          <w:b w:val="0"/>
          <w:sz w:val="28"/>
          <w:szCs w:val="28"/>
        </w:rPr>
        <w:t>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3B4D0A" w:rsidRPr="000B077E">
        <w:rPr>
          <w:rFonts w:ascii="Times New Roman" w:hAnsi="Times New Roman"/>
          <w:b w:val="0"/>
          <w:sz w:val="28"/>
          <w:szCs w:val="28"/>
        </w:rPr>
        <w:t xml:space="preserve"> на автомобильном транспорте и в дорожном хоз</w:t>
      </w:r>
      <w:r w:rsidR="001F2B41" w:rsidRPr="000B077E">
        <w:rPr>
          <w:rFonts w:ascii="Times New Roman" w:hAnsi="Times New Roman"/>
          <w:b w:val="0"/>
          <w:sz w:val="28"/>
          <w:szCs w:val="28"/>
        </w:rPr>
        <w:t>я</w:t>
      </w:r>
      <w:r w:rsidR="003B4D0A" w:rsidRPr="000B077E">
        <w:rPr>
          <w:rFonts w:ascii="Times New Roman" w:hAnsi="Times New Roman"/>
          <w:b w:val="0"/>
          <w:sz w:val="28"/>
          <w:szCs w:val="28"/>
        </w:rPr>
        <w:t>йстве</w:t>
      </w:r>
      <w:r w:rsidR="00174032" w:rsidRPr="000B077E">
        <w:rPr>
          <w:rFonts w:ascii="Times New Roman" w:hAnsi="Times New Roman"/>
          <w:b w:val="0"/>
          <w:sz w:val="28"/>
          <w:szCs w:val="28"/>
        </w:rPr>
        <w:t xml:space="preserve"> </w:t>
      </w:r>
      <w:r w:rsidR="0028217C" w:rsidRPr="000B077E">
        <w:rPr>
          <w:rFonts w:ascii="Times New Roman" w:hAnsi="Times New Roman"/>
          <w:b w:val="0"/>
          <w:sz w:val="28"/>
          <w:szCs w:val="28"/>
        </w:rPr>
        <w:t xml:space="preserve">на территории Новохопёрского муниципального района </w:t>
      </w:r>
      <w:r w:rsidR="0028217C" w:rsidRPr="000B077E">
        <w:rPr>
          <w:rFonts w:ascii="Times New Roman" w:hAnsi="Times New Roman"/>
          <w:b w:val="0"/>
          <w:sz w:val="28"/>
          <w:szCs w:val="28"/>
        </w:rPr>
        <w:lastRenderedPageBreak/>
        <w:t xml:space="preserve">Воронежской области вне границ городских поселений </w:t>
      </w:r>
      <w:r w:rsidR="00174032" w:rsidRPr="000B077E">
        <w:rPr>
          <w:rFonts w:ascii="Times New Roman" w:hAnsi="Times New Roman"/>
          <w:b w:val="0"/>
          <w:sz w:val="28"/>
          <w:szCs w:val="28"/>
        </w:rPr>
        <w:t>на 202</w:t>
      </w:r>
      <w:r w:rsidR="00751CFA">
        <w:rPr>
          <w:rFonts w:ascii="Times New Roman" w:hAnsi="Times New Roman"/>
          <w:b w:val="0"/>
          <w:sz w:val="28"/>
          <w:szCs w:val="28"/>
        </w:rPr>
        <w:t>5</w:t>
      </w:r>
      <w:r w:rsidR="00174032" w:rsidRPr="000B077E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147CF9" w:rsidRPr="000B077E">
        <w:rPr>
          <w:rFonts w:ascii="Times New Roman" w:hAnsi="Times New Roman"/>
          <w:b w:val="0"/>
          <w:sz w:val="28"/>
          <w:szCs w:val="28"/>
        </w:rPr>
        <w:t xml:space="preserve"> согласно приложению</w:t>
      </w:r>
      <w:r w:rsidR="0038647D" w:rsidRPr="000B077E">
        <w:rPr>
          <w:rFonts w:ascii="Times New Roman" w:hAnsi="Times New Roman"/>
          <w:b w:val="0"/>
          <w:sz w:val="28"/>
          <w:szCs w:val="28"/>
        </w:rPr>
        <w:t>.</w:t>
      </w:r>
    </w:p>
    <w:p w:rsidR="0038647D" w:rsidRPr="00735A64" w:rsidRDefault="00735A64" w:rsidP="00735A64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8647D" w:rsidRPr="00735A64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B10325" w:rsidRPr="00735A64" w:rsidRDefault="00735A64" w:rsidP="00735A6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F5616E" w:rsidRPr="00735A6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5616E" w:rsidRPr="00735A6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F5616E" w:rsidRPr="00735A64">
        <w:rPr>
          <w:rFonts w:ascii="Times New Roman" w:hAnsi="Times New Roman"/>
          <w:sz w:val="27"/>
          <w:szCs w:val="27"/>
        </w:rPr>
        <w:t>Калашникова</w:t>
      </w:r>
      <w:r w:rsidRPr="00735A64">
        <w:rPr>
          <w:rFonts w:ascii="Times New Roman" w:hAnsi="Times New Roman"/>
          <w:sz w:val="27"/>
          <w:szCs w:val="27"/>
        </w:rPr>
        <w:t xml:space="preserve"> А.А.</w:t>
      </w:r>
    </w:p>
    <w:p w:rsidR="005E736E" w:rsidRPr="00735A64" w:rsidRDefault="005E736E" w:rsidP="00735A64">
      <w:pPr>
        <w:pStyle w:val="a4"/>
        <w:tabs>
          <w:tab w:val="left" w:pos="89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5A64" w:rsidRDefault="00735A64" w:rsidP="00735A64">
      <w:pPr>
        <w:pStyle w:val="a4"/>
        <w:tabs>
          <w:tab w:val="left" w:pos="89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0325" w:rsidRPr="00735A64" w:rsidRDefault="005E736E" w:rsidP="00735A64">
      <w:pPr>
        <w:pStyle w:val="a4"/>
        <w:tabs>
          <w:tab w:val="left" w:pos="89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5A64">
        <w:rPr>
          <w:rFonts w:ascii="Times New Roman" w:hAnsi="Times New Roman"/>
          <w:sz w:val="28"/>
          <w:szCs w:val="28"/>
        </w:rPr>
        <w:tab/>
      </w:r>
    </w:p>
    <w:p w:rsidR="00F5616E" w:rsidRPr="00735A64" w:rsidRDefault="00F5616E" w:rsidP="00735A64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35A64">
        <w:rPr>
          <w:rFonts w:ascii="Times New Roman" w:hAnsi="Times New Roman"/>
          <w:sz w:val="28"/>
          <w:szCs w:val="28"/>
        </w:rPr>
        <w:t xml:space="preserve">               Глава</w:t>
      </w:r>
    </w:p>
    <w:p w:rsidR="005E736E" w:rsidRPr="000B077E" w:rsidRDefault="00F5616E" w:rsidP="000B077E">
      <w:pPr>
        <w:ind w:firstLine="0"/>
        <w:rPr>
          <w:rFonts w:ascii="Times New Roman" w:hAnsi="Times New Roman"/>
          <w:sz w:val="27"/>
          <w:szCs w:val="27"/>
        </w:rPr>
      </w:pPr>
      <w:r w:rsidRPr="000B077E">
        <w:rPr>
          <w:rFonts w:ascii="Times New Roman" w:hAnsi="Times New Roman"/>
          <w:sz w:val="27"/>
          <w:szCs w:val="27"/>
        </w:rPr>
        <w:t xml:space="preserve">муниципального района                                             </w:t>
      </w:r>
      <w:r w:rsidR="005E736E" w:rsidRPr="000B077E">
        <w:rPr>
          <w:rFonts w:ascii="Times New Roman" w:hAnsi="Times New Roman"/>
          <w:sz w:val="27"/>
          <w:szCs w:val="27"/>
        </w:rPr>
        <w:t xml:space="preserve">                       В. В. Королев</w:t>
      </w:r>
    </w:p>
    <w:p w:rsidR="005E736E" w:rsidRPr="000B077E" w:rsidRDefault="005E736E" w:rsidP="000B077E">
      <w:pPr>
        <w:ind w:firstLine="0"/>
        <w:rPr>
          <w:rFonts w:ascii="Times New Roman" w:hAnsi="Times New Roman"/>
          <w:sz w:val="27"/>
          <w:szCs w:val="27"/>
        </w:rPr>
        <w:sectPr w:rsidR="005E736E" w:rsidRPr="000B077E" w:rsidSect="005E736E">
          <w:headerReference w:type="default" r:id="rId9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5E736E" w:rsidRPr="000B077E" w:rsidRDefault="005E736E" w:rsidP="000B077E">
      <w:pPr>
        <w:ind w:left="4962" w:firstLine="0"/>
        <w:rPr>
          <w:rFonts w:ascii="Times New Roman" w:hAnsi="Times New Roman"/>
          <w:sz w:val="27"/>
          <w:szCs w:val="27"/>
        </w:rPr>
      </w:pPr>
      <w:r w:rsidRPr="000B077E">
        <w:rPr>
          <w:rFonts w:ascii="Times New Roman" w:hAnsi="Times New Roman"/>
          <w:sz w:val="27"/>
          <w:szCs w:val="27"/>
        </w:rPr>
        <w:lastRenderedPageBreak/>
        <w:t>Приложение</w:t>
      </w:r>
    </w:p>
    <w:p w:rsidR="005E736E" w:rsidRPr="000B077E" w:rsidRDefault="005E736E" w:rsidP="000B077E">
      <w:pPr>
        <w:ind w:left="4962" w:firstLine="0"/>
        <w:rPr>
          <w:rFonts w:ascii="Times New Roman" w:hAnsi="Times New Roman"/>
          <w:sz w:val="27"/>
          <w:szCs w:val="27"/>
        </w:rPr>
      </w:pPr>
      <w:r w:rsidRPr="000B077E">
        <w:rPr>
          <w:rFonts w:ascii="Times New Roman" w:hAnsi="Times New Roman"/>
          <w:sz w:val="27"/>
          <w:szCs w:val="27"/>
        </w:rPr>
        <w:t xml:space="preserve">к постановлению администрации Новохопёрского муниципального района Воронежской области                </w:t>
      </w:r>
    </w:p>
    <w:p w:rsidR="005E736E" w:rsidRPr="000B077E" w:rsidRDefault="005E736E" w:rsidP="000B077E">
      <w:pPr>
        <w:ind w:left="4962" w:firstLine="0"/>
        <w:rPr>
          <w:rFonts w:ascii="Times New Roman" w:hAnsi="Times New Roman"/>
          <w:sz w:val="27"/>
          <w:szCs w:val="27"/>
        </w:rPr>
      </w:pPr>
      <w:r w:rsidRPr="000B077E">
        <w:rPr>
          <w:rFonts w:ascii="Times New Roman" w:hAnsi="Times New Roman"/>
          <w:sz w:val="27"/>
          <w:szCs w:val="27"/>
        </w:rPr>
        <w:t>от «____» ____________ 202</w:t>
      </w:r>
      <w:r w:rsidR="00751CFA">
        <w:rPr>
          <w:rFonts w:ascii="Times New Roman" w:hAnsi="Times New Roman"/>
          <w:sz w:val="27"/>
          <w:szCs w:val="27"/>
        </w:rPr>
        <w:t>4</w:t>
      </w:r>
      <w:r w:rsidRPr="000B077E">
        <w:rPr>
          <w:rFonts w:ascii="Times New Roman" w:hAnsi="Times New Roman"/>
          <w:sz w:val="27"/>
          <w:szCs w:val="27"/>
        </w:rPr>
        <w:t>г. № _____</w:t>
      </w:r>
    </w:p>
    <w:p w:rsidR="00F5616E" w:rsidRPr="000B077E" w:rsidRDefault="00F5616E" w:rsidP="000B077E">
      <w:pPr>
        <w:ind w:firstLine="0"/>
        <w:rPr>
          <w:rFonts w:ascii="Times New Roman" w:hAnsi="Times New Roman"/>
          <w:sz w:val="27"/>
          <w:szCs w:val="27"/>
        </w:rPr>
      </w:pPr>
      <w:r w:rsidRPr="000B077E">
        <w:rPr>
          <w:rFonts w:ascii="Times New Roman" w:hAnsi="Times New Roman"/>
          <w:sz w:val="27"/>
          <w:szCs w:val="27"/>
        </w:rPr>
        <w:t xml:space="preserve">                                                              </w:t>
      </w:r>
    </w:p>
    <w:p w:rsidR="00F5616E" w:rsidRPr="000B077E" w:rsidRDefault="00F5616E" w:rsidP="000B077E">
      <w:pPr>
        <w:rPr>
          <w:rFonts w:ascii="Times New Roman" w:hAnsi="Times New Roman"/>
          <w:sz w:val="27"/>
          <w:szCs w:val="27"/>
        </w:rPr>
      </w:pPr>
    </w:p>
    <w:p w:rsidR="00D402D0" w:rsidRPr="000B077E" w:rsidRDefault="00D402D0" w:rsidP="000B077E">
      <w:pPr>
        <w:ind w:firstLine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0B077E">
        <w:rPr>
          <w:rFonts w:ascii="Times New Roman" w:eastAsia="Calibri" w:hAnsi="Times New Roman"/>
          <w:b/>
          <w:sz w:val="27"/>
          <w:szCs w:val="27"/>
          <w:lang w:eastAsia="en-US"/>
        </w:rPr>
        <w:t>Программа</w:t>
      </w:r>
    </w:p>
    <w:p w:rsidR="00B10325" w:rsidRPr="000B077E" w:rsidRDefault="00D402D0" w:rsidP="000B077E">
      <w:pPr>
        <w:ind w:firstLine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0B077E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="00821349" w:rsidRPr="000B077E">
        <w:rPr>
          <w:rFonts w:ascii="Times New Roman" w:eastAsia="Calibri" w:hAnsi="Times New Roman"/>
          <w:b/>
          <w:sz w:val="27"/>
          <w:szCs w:val="27"/>
          <w:lang w:eastAsia="en-US"/>
        </w:rPr>
        <w:t>муниципального контроля</w:t>
      </w:r>
      <w:r w:rsidR="00067193" w:rsidRPr="000B077E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</w:t>
      </w:r>
      <w:r w:rsidR="003B4D0A" w:rsidRPr="000B077E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на автомобильном транспорте и в дорожном хозяйстве </w:t>
      </w:r>
      <w:r w:rsidR="005703F5" w:rsidRPr="000B077E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на территории Новохопёрского муниципального района Воронежской области вне границ городских поселений </w:t>
      </w:r>
      <w:r w:rsidR="00067193" w:rsidRPr="000B077E">
        <w:rPr>
          <w:rFonts w:ascii="Times New Roman" w:eastAsia="Calibri" w:hAnsi="Times New Roman"/>
          <w:b/>
          <w:sz w:val="27"/>
          <w:szCs w:val="27"/>
          <w:lang w:eastAsia="en-US"/>
        </w:rPr>
        <w:t>на 202</w:t>
      </w:r>
      <w:r w:rsidR="00751CFA">
        <w:rPr>
          <w:rFonts w:ascii="Times New Roman" w:eastAsia="Calibri" w:hAnsi="Times New Roman"/>
          <w:b/>
          <w:sz w:val="27"/>
          <w:szCs w:val="27"/>
          <w:lang w:eastAsia="en-US"/>
        </w:rPr>
        <w:t>5</w:t>
      </w:r>
      <w:r w:rsidR="00067193" w:rsidRPr="000B077E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год</w:t>
      </w:r>
    </w:p>
    <w:p w:rsidR="00250258" w:rsidRPr="000B077E" w:rsidRDefault="00250258" w:rsidP="000B077E">
      <w:pPr>
        <w:ind w:firstLine="709"/>
        <w:jc w:val="center"/>
        <w:rPr>
          <w:rFonts w:ascii="Times New Roman" w:eastAsia="Calibri" w:hAnsi="Times New Roman"/>
          <w:sz w:val="27"/>
          <w:szCs w:val="27"/>
          <w:lang w:eastAsia="en-US"/>
        </w:rPr>
      </w:pPr>
    </w:p>
    <w:p w:rsidR="00B10325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  <w:lang w:eastAsia="en-US"/>
        </w:rPr>
      </w:pPr>
      <w:proofErr w:type="gramStart"/>
      <w:r w:rsidRPr="000B077E">
        <w:rPr>
          <w:rFonts w:ascii="Times New Roman" w:eastAsia="Calibri" w:hAnsi="Times New Roman"/>
          <w:sz w:val="27"/>
          <w:szCs w:val="27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="003B4D0A" w:rsidRPr="000B077E">
        <w:rPr>
          <w:rFonts w:ascii="Times New Roman" w:eastAsia="Calibri" w:hAnsi="Times New Roman"/>
          <w:sz w:val="27"/>
          <w:szCs w:val="27"/>
          <w:lang w:eastAsia="en-US"/>
        </w:rPr>
        <w:t>муниципального контроля на автомобильном транспорте и в дорожном хозяйстве</w:t>
      </w:r>
      <w:r w:rsidR="005703F5" w:rsidRPr="000B077E">
        <w:rPr>
          <w:rFonts w:ascii="Times New Roman" w:eastAsia="Calibri" w:hAnsi="Times New Roman"/>
          <w:sz w:val="27"/>
          <w:szCs w:val="27"/>
          <w:lang w:eastAsia="en-US"/>
        </w:rPr>
        <w:t xml:space="preserve"> на территории Новохопёрского муниципального района Воронежской области вне границ городских поселений</w:t>
      </w:r>
      <w:r w:rsidR="003B4D0A" w:rsidRPr="000B077E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="00067193" w:rsidRPr="000B077E">
        <w:rPr>
          <w:rFonts w:ascii="Times New Roman" w:eastAsia="Calibri" w:hAnsi="Times New Roman"/>
          <w:sz w:val="27"/>
          <w:szCs w:val="27"/>
          <w:lang w:eastAsia="en-US"/>
        </w:rPr>
        <w:t>на 202</w:t>
      </w:r>
      <w:r w:rsidR="00751CFA">
        <w:rPr>
          <w:rFonts w:ascii="Times New Roman" w:eastAsia="Calibri" w:hAnsi="Times New Roman"/>
          <w:sz w:val="27"/>
          <w:szCs w:val="27"/>
          <w:lang w:eastAsia="en-US"/>
        </w:rPr>
        <w:t>5</w:t>
      </w:r>
      <w:r w:rsidR="00067193" w:rsidRPr="000B077E">
        <w:rPr>
          <w:rFonts w:ascii="Times New Roman" w:eastAsia="Calibri" w:hAnsi="Times New Roman"/>
          <w:sz w:val="27"/>
          <w:szCs w:val="27"/>
          <w:lang w:eastAsia="en-US"/>
        </w:rPr>
        <w:t xml:space="preserve"> год</w:t>
      </w:r>
      <w:r w:rsidRPr="000B077E">
        <w:rPr>
          <w:rFonts w:ascii="Times New Roman" w:eastAsia="Calibri" w:hAnsi="Times New Roman"/>
          <w:sz w:val="27"/>
          <w:szCs w:val="27"/>
          <w:lang w:eastAsia="en-US"/>
        </w:rPr>
        <w:t xml:space="preserve"> (далее - Программа)</w:t>
      </w:r>
      <w:r w:rsidR="00A95EC8" w:rsidRPr="000B077E">
        <w:rPr>
          <w:rFonts w:ascii="Times New Roman" w:eastAsia="Calibri" w:hAnsi="Times New Roman"/>
          <w:sz w:val="27"/>
          <w:szCs w:val="27"/>
          <w:lang w:eastAsia="en-US"/>
        </w:rPr>
        <w:t xml:space="preserve"> разработана</w:t>
      </w:r>
      <w:r w:rsidR="00A95EC8" w:rsidRPr="000B077E">
        <w:rPr>
          <w:rFonts w:ascii="Times New Roman" w:hAnsi="Times New Roman"/>
          <w:color w:val="000000"/>
          <w:sz w:val="27"/>
          <w:szCs w:val="27"/>
        </w:rPr>
        <w:t xml:space="preserve"> в целях реализации требований статьи 44 Федерального закона от 31.07.2021</w:t>
      </w:r>
      <w:r w:rsidR="00E40E5E">
        <w:rPr>
          <w:rFonts w:ascii="Times New Roman" w:hAnsi="Times New Roman"/>
          <w:color w:val="000000"/>
          <w:sz w:val="27"/>
          <w:szCs w:val="27"/>
        </w:rPr>
        <w:t>г.</w:t>
      </w:r>
      <w:r w:rsidR="00A95EC8" w:rsidRPr="000B077E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6B57FF">
        <w:rPr>
          <w:rFonts w:ascii="Times New Roman" w:hAnsi="Times New Roman"/>
          <w:color w:val="000000"/>
          <w:sz w:val="27"/>
          <w:szCs w:val="27"/>
        </w:rPr>
        <w:t>№</w:t>
      </w:r>
      <w:r w:rsidR="00A95EC8" w:rsidRPr="000B077E">
        <w:rPr>
          <w:rFonts w:ascii="Times New Roman" w:hAnsi="Times New Roman"/>
          <w:color w:val="000000"/>
          <w:sz w:val="27"/>
          <w:szCs w:val="27"/>
        </w:rPr>
        <w:t xml:space="preserve"> 248-ФЗ </w:t>
      </w:r>
      <w:r w:rsidR="006B57FF">
        <w:rPr>
          <w:rFonts w:ascii="Times New Roman" w:hAnsi="Times New Roman"/>
          <w:color w:val="000000"/>
          <w:sz w:val="27"/>
          <w:szCs w:val="27"/>
        </w:rPr>
        <w:t>«</w:t>
      </w:r>
      <w:r w:rsidR="00A95EC8" w:rsidRPr="000B077E">
        <w:rPr>
          <w:rFonts w:ascii="Times New Roman" w:hAnsi="Times New Roman"/>
          <w:color w:val="000000"/>
          <w:sz w:val="27"/>
          <w:szCs w:val="27"/>
        </w:rPr>
        <w:t>О государственном контроле (надзоре) и муниципальном контроле в Российской Федерации</w:t>
      </w:r>
      <w:proofErr w:type="gramEnd"/>
      <w:r w:rsidR="006B57FF">
        <w:rPr>
          <w:rFonts w:ascii="Times New Roman" w:hAnsi="Times New Roman"/>
          <w:color w:val="000000"/>
          <w:sz w:val="27"/>
          <w:szCs w:val="27"/>
        </w:rPr>
        <w:t>»</w:t>
      </w:r>
      <w:r w:rsidR="00A95EC8" w:rsidRPr="000B077E">
        <w:rPr>
          <w:rFonts w:ascii="Times New Roman" w:hAnsi="Times New Roman"/>
          <w:color w:val="000000"/>
          <w:sz w:val="27"/>
          <w:szCs w:val="27"/>
        </w:rPr>
        <w:t xml:space="preserve">, </w:t>
      </w:r>
      <w:proofErr w:type="gramStart"/>
      <w:r w:rsidR="00A95EC8" w:rsidRPr="000B077E">
        <w:rPr>
          <w:rFonts w:ascii="Times New Roman" w:hAnsi="Times New Roman"/>
          <w:color w:val="000000"/>
          <w:sz w:val="27"/>
          <w:szCs w:val="27"/>
        </w:rPr>
        <w:t>постановления Правительства РФ от 25</w:t>
      </w:r>
      <w:r w:rsidR="00E40E5E">
        <w:rPr>
          <w:rFonts w:ascii="Times New Roman" w:hAnsi="Times New Roman"/>
          <w:color w:val="000000"/>
          <w:sz w:val="27"/>
          <w:szCs w:val="27"/>
        </w:rPr>
        <w:t>.06.</w:t>
      </w:r>
      <w:r w:rsidR="00A95EC8" w:rsidRPr="000B077E">
        <w:rPr>
          <w:rFonts w:ascii="Times New Roman" w:hAnsi="Times New Roman"/>
          <w:color w:val="000000"/>
          <w:sz w:val="27"/>
          <w:szCs w:val="27"/>
        </w:rPr>
        <w:t xml:space="preserve">2021г. </w:t>
      </w:r>
      <w:r w:rsidR="006B57FF">
        <w:rPr>
          <w:rFonts w:ascii="Times New Roman" w:hAnsi="Times New Roman"/>
          <w:color w:val="000000"/>
          <w:sz w:val="27"/>
          <w:szCs w:val="27"/>
        </w:rPr>
        <w:t>№</w:t>
      </w:r>
      <w:r w:rsidR="00A95EC8" w:rsidRPr="000B077E">
        <w:rPr>
          <w:rFonts w:ascii="Times New Roman" w:hAnsi="Times New Roman"/>
          <w:color w:val="000000"/>
          <w:sz w:val="27"/>
          <w:szCs w:val="27"/>
        </w:rPr>
        <w:t xml:space="preserve"> 990 </w:t>
      </w:r>
      <w:r w:rsidR="00E40E5E">
        <w:rPr>
          <w:rFonts w:ascii="Times New Roman" w:hAnsi="Times New Roman"/>
          <w:color w:val="000000"/>
          <w:sz w:val="27"/>
          <w:szCs w:val="27"/>
        </w:rPr>
        <w:t>«</w:t>
      </w:r>
      <w:r w:rsidR="00A95EC8" w:rsidRPr="000B077E">
        <w:rPr>
          <w:rFonts w:ascii="Times New Roman" w:hAnsi="Times New Roman"/>
          <w:color w:val="000000"/>
          <w:sz w:val="27"/>
          <w:szCs w:val="27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40E5E">
        <w:rPr>
          <w:rFonts w:ascii="Times New Roman" w:hAnsi="Times New Roman"/>
          <w:color w:val="000000"/>
          <w:sz w:val="27"/>
          <w:szCs w:val="27"/>
        </w:rPr>
        <w:t>»</w:t>
      </w:r>
      <w:r w:rsidR="00A95EC8" w:rsidRPr="000B077E">
        <w:rPr>
          <w:rFonts w:ascii="Times New Roman" w:hAnsi="Times New Roman"/>
          <w:color w:val="000000"/>
          <w:sz w:val="27"/>
          <w:szCs w:val="27"/>
        </w:rPr>
        <w:t xml:space="preserve"> и</w:t>
      </w:r>
      <w:r w:rsidRPr="000B077E">
        <w:rPr>
          <w:rFonts w:ascii="Times New Roman" w:eastAsia="Calibri" w:hAnsi="Times New Roman"/>
          <w:sz w:val="27"/>
          <w:szCs w:val="27"/>
          <w:lang w:eastAsia="en-US"/>
        </w:rPr>
        <w:t xml:space="preserve">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="00821349" w:rsidRPr="000B077E">
        <w:rPr>
          <w:rFonts w:ascii="Times New Roman" w:eastAsia="Calibri" w:hAnsi="Times New Roman"/>
          <w:sz w:val="27"/>
          <w:szCs w:val="27"/>
          <w:lang w:eastAsia="en-US"/>
        </w:rPr>
        <w:t>муниципального контроля</w:t>
      </w:r>
      <w:r w:rsidR="003B4D0A" w:rsidRPr="000B077E">
        <w:rPr>
          <w:rFonts w:ascii="Times New Roman" w:eastAsia="Calibri" w:hAnsi="Times New Roman"/>
          <w:sz w:val="27"/>
          <w:szCs w:val="27"/>
          <w:lang w:eastAsia="en-US"/>
        </w:rPr>
        <w:t xml:space="preserve"> на автомобильном транспорте и в дорожном хозяйстве</w:t>
      </w:r>
      <w:r w:rsidR="00B10325" w:rsidRPr="000B077E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Pr="000B077E">
        <w:rPr>
          <w:rFonts w:ascii="Times New Roman" w:eastAsia="Calibri" w:hAnsi="Times New Roman"/>
          <w:sz w:val="27"/>
          <w:szCs w:val="27"/>
          <w:lang w:eastAsia="en-US"/>
        </w:rPr>
        <w:t>(далее – муниципальный контроль).</w:t>
      </w:r>
      <w:proofErr w:type="gramEnd"/>
    </w:p>
    <w:p w:rsidR="00AA45F3" w:rsidRPr="000B077E" w:rsidRDefault="00AA45F3" w:rsidP="000B077E">
      <w:pPr>
        <w:ind w:firstLine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B10325" w:rsidRPr="000B077E" w:rsidRDefault="00D402D0" w:rsidP="000B077E">
      <w:pPr>
        <w:ind w:firstLine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0B077E">
        <w:rPr>
          <w:rFonts w:ascii="Times New Roman" w:eastAsia="Calibri" w:hAnsi="Times New Roman"/>
          <w:b/>
          <w:sz w:val="27"/>
          <w:szCs w:val="27"/>
          <w:lang w:val="en-US" w:eastAsia="en-US"/>
        </w:rPr>
        <w:t>I</w:t>
      </w:r>
      <w:r w:rsidRPr="000B077E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. Анализ текущего состояния осуществления </w:t>
      </w:r>
      <w:r w:rsidR="003B4D0A" w:rsidRPr="000B077E">
        <w:rPr>
          <w:rFonts w:ascii="Times New Roman" w:eastAsia="Calibri" w:hAnsi="Times New Roman"/>
          <w:b/>
          <w:sz w:val="27"/>
          <w:szCs w:val="27"/>
          <w:lang w:eastAsia="en-US"/>
        </w:rPr>
        <w:t>муниципального контроля на автомобильном транспорте и в дорожном хозяйстве</w:t>
      </w:r>
      <w:r w:rsidRPr="000B077E">
        <w:rPr>
          <w:rFonts w:ascii="Times New Roman" w:eastAsia="Calibri" w:hAnsi="Times New Roman"/>
          <w:b/>
          <w:sz w:val="27"/>
          <w:szCs w:val="27"/>
          <w:lang w:eastAsia="en-US"/>
        </w:rPr>
        <w:t>, описание текущего</w:t>
      </w:r>
      <w:r w:rsidR="00067193" w:rsidRPr="000B077E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 </w:t>
      </w:r>
      <w:r w:rsidRPr="000B077E">
        <w:rPr>
          <w:rFonts w:ascii="Times New Roman" w:eastAsia="Calibri" w:hAnsi="Times New Roman"/>
          <w:b/>
          <w:sz w:val="27"/>
          <w:szCs w:val="27"/>
          <w:lang w:eastAsia="en-US"/>
        </w:rPr>
        <w:t xml:space="preserve">развития профилактической деятельности </w:t>
      </w:r>
      <w:r w:rsidR="00821349" w:rsidRPr="000B077E">
        <w:rPr>
          <w:rFonts w:ascii="Times New Roman" w:eastAsia="Calibri" w:hAnsi="Times New Roman"/>
          <w:b/>
          <w:sz w:val="27"/>
          <w:szCs w:val="27"/>
          <w:lang w:eastAsia="en-US"/>
        </w:rPr>
        <w:t>администрации Новохопёрского муниципального района</w:t>
      </w:r>
      <w:r w:rsidRPr="000B077E">
        <w:rPr>
          <w:rFonts w:ascii="Times New Roman" w:eastAsia="Calibri" w:hAnsi="Times New Roman"/>
          <w:b/>
          <w:sz w:val="27"/>
          <w:szCs w:val="27"/>
          <w:lang w:eastAsia="en-US"/>
        </w:rPr>
        <w:t>, характеристика проблем, на решение которых направлена Программа</w:t>
      </w:r>
    </w:p>
    <w:p w:rsidR="00AA45F3" w:rsidRPr="000B077E" w:rsidRDefault="00AA45F3" w:rsidP="000B077E">
      <w:pPr>
        <w:ind w:firstLine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A95EC8" w:rsidRPr="000B077E" w:rsidRDefault="00A95EC8" w:rsidP="000B077E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B077E">
        <w:rPr>
          <w:rFonts w:ascii="Times New Roman" w:hAnsi="Times New Roman" w:cs="Times New Roman"/>
          <w:sz w:val="27"/>
          <w:szCs w:val="27"/>
        </w:rPr>
        <w:t>Предметом муниципального контроля является соблюдение гражданами и организациями (далее контролируемые лица) обязательных требований предусмотренных Положением данного вида контроля, а так же исполнение решений, принимаемых по результатам контрольных мероприятий.</w:t>
      </w:r>
    </w:p>
    <w:p w:rsidR="005F5B55" w:rsidRPr="000B077E" w:rsidRDefault="00067193" w:rsidP="000B07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077E">
        <w:rPr>
          <w:rFonts w:ascii="Times New Roman" w:eastAsia="Calibri" w:hAnsi="Times New Roman" w:cs="Times New Roman"/>
          <w:sz w:val="27"/>
          <w:szCs w:val="27"/>
          <w:lang w:eastAsia="en-US"/>
        </w:rPr>
        <w:t>Объектами при осуществлении</w:t>
      </w:r>
      <w:r w:rsidR="00B10325" w:rsidRPr="000B077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="00D402D0" w:rsidRPr="000B077E">
        <w:rPr>
          <w:rFonts w:ascii="Times New Roman" w:eastAsia="Calibri" w:hAnsi="Times New Roman" w:cs="Times New Roman"/>
          <w:sz w:val="27"/>
          <w:szCs w:val="27"/>
          <w:lang w:eastAsia="en-US"/>
        </w:rPr>
        <w:t>муниципального контроля</w:t>
      </w:r>
      <w:r w:rsidR="003B4D0A" w:rsidRPr="000B077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 автомобильном транспорте и в дорожном хозяйстве</w:t>
      </w:r>
      <w:r w:rsidR="00D402D0" w:rsidRPr="000B077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являются: </w:t>
      </w:r>
      <w:r w:rsidR="005F5B55" w:rsidRPr="000B077E">
        <w:rPr>
          <w:rFonts w:ascii="Times New Roman" w:eastAsia="Calibri" w:hAnsi="Times New Roman" w:cs="Times New Roman"/>
          <w:sz w:val="27"/>
          <w:szCs w:val="27"/>
          <w:lang w:eastAsia="en-US"/>
        </w:rPr>
        <w:t>автомобильные дороги общего пользования местного значения и дорожные сооружения на них;</w:t>
      </w:r>
      <w:r w:rsidR="005F5B55" w:rsidRPr="000B077E">
        <w:rPr>
          <w:rFonts w:ascii="Times New Roman" w:hAnsi="Times New Roman" w:cs="Times New Roman"/>
          <w:sz w:val="27"/>
          <w:szCs w:val="27"/>
        </w:rPr>
        <w:t xml:space="preserve"> полосы отвода и придорожные полосы автомобильных дорог общего пользования местного значения; примыкания к автомобильным дорогам местного значения, в том числе примыкания объектов дорожного сервиса; </w:t>
      </w:r>
      <w:proofErr w:type="gramStart"/>
      <w:r w:rsidR="005F5B55" w:rsidRPr="000B077E">
        <w:rPr>
          <w:rFonts w:ascii="Times New Roman" w:hAnsi="Times New Roman" w:cs="Times New Roman"/>
          <w:sz w:val="27"/>
          <w:szCs w:val="27"/>
        </w:rPr>
        <w:t xml:space="preserve">объекты дорожного сервиса, размещенные в полосах отвода и (или) придорожных полосах автомобильных дорог общего пользования местного значения; остановочные пункты; </w:t>
      </w:r>
      <w:r w:rsidR="005F5B55" w:rsidRPr="000B077E">
        <w:rPr>
          <w:rFonts w:ascii="Times New Roman" w:hAnsi="Times New Roman" w:cs="Times New Roman"/>
          <w:sz w:val="27"/>
          <w:szCs w:val="27"/>
        </w:rPr>
        <w:lastRenderedPageBreak/>
        <w:t xml:space="preserve">деятельность по осуществлению работ по капитальному ремонту, ремонту и содержанию автомобильных дорог общего пользования местного значения; деятельность по перевозкам по муниципальным маршрутам регулярных перевозок вне границ городских поселений </w:t>
      </w:r>
      <w:r w:rsidR="005F5B55" w:rsidRPr="000B077E">
        <w:rPr>
          <w:rFonts w:ascii="Times New Roman" w:hAnsi="Times New Roman" w:cs="Times New Roman"/>
          <w:color w:val="000000"/>
          <w:sz w:val="27"/>
          <w:szCs w:val="27"/>
        </w:rPr>
        <w:t>Новохопёрского муниципального района Воронежской области.</w:t>
      </w:r>
      <w:proofErr w:type="gramEnd"/>
    </w:p>
    <w:p w:rsidR="00E97581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  <w:lang w:eastAsia="en-US"/>
        </w:rPr>
      </w:pPr>
      <w:r w:rsidRPr="000B077E">
        <w:rPr>
          <w:rFonts w:ascii="Times New Roman" w:eastAsia="Calibri" w:hAnsi="Times New Roman"/>
          <w:sz w:val="27"/>
          <w:szCs w:val="27"/>
          <w:lang w:eastAsia="en-US"/>
        </w:rPr>
        <w:t>Контролируемыми лицами при осуществлении муниципального контроля являются</w:t>
      </w:r>
      <w:r w:rsidR="00C141BB" w:rsidRPr="000B077E">
        <w:rPr>
          <w:rFonts w:ascii="Times New Roman" w:eastAsia="Calibri" w:hAnsi="Times New Roman"/>
          <w:sz w:val="27"/>
          <w:szCs w:val="27"/>
          <w:lang w:eastAsia="en-US"/>
        </w:rPr>
        <w:t>:</w:t>
      </w:r>
      <w:r w:rsidRPr="000B077E">
        <w:rPr>
          <w:rFonts w:ascii="Times New Roman" w:eastAsia="Calibri" w:hAnsi="Times New Roman"/>
          <w:sz w:val="27"/>
          <w:szCs w:val="27"/>
          <w:lang w:eastAsia="en-US"/>
        </w:rPr>
        <w:t xml:space="preserve"> </w:t>
      </w:r>
      <w:r w:rsidR="00E97581" w:rsidRPr="000B077E">
        <w:rPr>
          <w:rFonts w:ascii="Times New Roman" w:eastAsia="Calibri" w:hAnsi="Times New Roman"/>
          <w:sz w:val="27"/>
          <w:szCs w:val="27"/>
          <w:lang w:eastAsia="en-US"/>
        </w:rPr>
        <w:t xml:space="preserve">юридические лица, индивидуальные предприниматели, граждане. </w:t>
      </w:r>
    </w:p>
    <w:p w:rsidR="00D402D0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  <w:lang w:eastAsia="en-US"/>
        </w:rPr>
      </w:pPr>
      <w:r w:rsidRPr="000B077E">
        <w:rPr>
          <w:rFonts w:ascii="Times New Roman" w:eastAsia="Calibri" w:hAnsi="Times New Roman"/>
          <w:sz w:val="27"/>
          <w:szCs w:val="27"/>
          <w:lang w:eastAsia="en-US"/>
        </w:rPr>
        <w:t xml:space="preserve">Главной задачей </w:t>
      </w:r>
      <w:r w:rsidR="00E97581" w:rsidRPr="000B077E">
        <w:rPr>
          <w:rFonts w:ascii="Times New Roman" w:eastAsia="Calibri" w:hAnsi="Times New Roman"/>
          <w:sz w:val="27"/>
          <w:szCs w:val="27"/>
          <w:lang w:eastAsia="en-US"/>
        </w:rPr>
        <w:t>администрации муниципального района</w:t>
      </w:r>
      <w:r w:rsidRPr="000B077E">
        <w:rPr>
          <w:rFonts w:ascii="Times New Roman" w:eastAsia="Calibri" w:hAnsi="Times New Roman"/>
          <w:sz w:val="27"/>
          <w:szCs w:val="27"/>
          <w:lang w:eastAsia="en-US"/>
        </w:rPr>
        <w:t xml:space="preserve">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 </w:t>
      </w:r>
    </w:p>
    <w:p w:rsidR="00816FF3" w:rsidRPr="000B077E" w:rsidRDefault="00816FF3" w:rsidP="000B077E">
      <w:pPr>
        <w:widowControl w:val="0"/>
        <w:tabs>
          <w:tab w:val="left" w:pos="0"/>
        </w:tabs>
        <w:autoSpaceDE w:val="0"/>
        <w:autoSpaceDN w:val="0"/>
        <w:adjustRightInd w:val="0"/>
        <w:rPr>
          <w:rStyle w:val="ac"/>
          <w:rFonts w:ascii="Times New Roman" w:hAnsi="Times New Roman"/>
          <w:i w:val="0"/>
          <w:sz w:val="27"/>
          <w:szCs w:val="27"/>
        </w:rPr>
      </w:pPr>
      <w:proofErr w:type="gramStart"/>
      <w:r w:rsidRPr="000B077E">
        <w:rPr>
          <w:rStyle w:val="ac"/>
          <w:rFonts w:ascii="Times New Roman" w:hAnsi="Times New Roman"/>
          <w:i w:val="0"/>
          <w:sz w:val="27"/>
          <w:szCs w:val="27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в целях профилактики нарушений обязательных требований на официальном сайте муниципального района в информационно-телекоммуникационной сети «Интернет» размещается информация в отношении проведения муниципального контроля, в том числе перечень обязательных требований, разъяснения, полезная информация. </w:t>
      </w:r>
      <w:proofErr w:type="gramEnd"/>
    </w:p>
    <w:p w:rsidR="003225E0" w:rsidRPr="000B077E" w:rsidRDefault="00607926" w:rsidP="000B077E">
      <w:pPr>
        <w:widowControl w:val="0"/>
        <w:tabs>
          <w:tab w:val="left" w:pos="0"/>
        </w:tabs>
        <w:autoSpaceDE w:val="0"/>
        <w:autoSpaceDN w:val="0"/>
        <w:adjustRightInd w:val="0"/>
        <w:rPr>
          <w:rStyle w:val="ac"/>
          <w:rFonts w:ascii="Times New Roman" w:hAnsi="Times New Roman"/>
          <w:i w:val="0"/>
          <w:sz w:val="27"/>
          <w:szCs w:val="27"/>
        </w:rPr>
      </w:pPr>
      <w:r w:rsidRPr="00607926">
        <w:rPr>
          <w:rStyle w:val="ac"/>
          <w:rFonts w:ascii="Times New Roman" w:hAnsi="Times New Roman"/>
          <w:i w:val="0"/>
          <w:sz w:val="27"/>
          <w:szCs w:val="27"/>
        </w:rPr>
        <w:t>В</w:t>
      </w:r>
      <w:r w:rsidR="003225E0" w:rsidRPr="00607926">
        <w:rPr>
          <w:rStyle w:val="ac"/>
          <w:rFonts w:ascii="Times New Roman" w:hAnsi="Times New Roman"/>
          <w:i w:val="0"/>
          <w:sz w:val="27"/>
          <w:szCs w:val="27"/>
        </w:rPr>
        <w:t xml:space="preserve"> 202</w:t>
      </w:r>
      <w:r w:rsidR="00751CFA" w:rsidRPr="00607926">
        <w:rPr>
          <w:rStyle w:val="ac"/>
          <w:rFonts w:ascii="Times New Roman" w:hAnsi="Times New Roman"/>
          <w:i w:val="0"/>
          <w:sz w:val="27"/>
          <w:szCs w:val="27"/>
        </w:rPr>
        <w:t>4</w:t>
      </w:r>
      <w:r w:rsidR="003225E0" w:rsidRPr="00607926">
        <w:rPr>
          <w:rStyle w:val="ac"/>
          <w:rFonts w:ascii="Times New Roman" w:hAnsi="Times New Roman"/>
          <w:i w:val="0"/>
          <w:sz w:val="27"/>
          <w:szCs w:val="27"/>
        </w:rPr>
        <w:t xml:space="preserve"> год</w:t>
      </w:r>
      <w:r>
        <w:rPr>
          <w:rStyle w:val="ac"/>
          <w:rFonts w:ascii="Times New Roman" w:hAnsi="Times New Roman"/>
          <w:i w:val="0"/>
          <w:sz w:val="27"/>
          <w:szCs w:val="27"/>
        </w:rPr>
        <w:t>у</w:t>
      </w:r>
      <w:r w:rsidR="003225E0" w:rsidRPr="000B077E">
        <w:rPr>
          <w:rStyle w:val="ac"/>
          <w:rFonts w:ascii="Times New Roman" w:hAnsi="Times New Roman"/>
          <w:i w:val="0"/>
          <w:sz w:val="27"/>
          <w:szCs w:val="27"/>
        </w:rPr>
        <w:t xml:space="preserve"> плановы</w:t>
      </w:r>
      <w:r>
        <w:rPr>
          <w:rStyle w:val="ac"/>
          <w:rFonts w:ascii="Times New Roman" w:hAnsi="Times New Roman"/>
          <w:i w:val="0"/>
          <w:sz w:val="27"/>
          <w:szCs w:val="27"/>
        </w:rPr>
        <w:t>е</w:t>
      </w:r>
      <w:r w:rsidR="003225E0" w:rsidRPr="000B077E">
        <w:rPr>
          <w:rStyle w:val="ac"/>
          <w:rFonts w:ascii="Times New Roman" w:hAnsi="Times New Roman"/>
          <w:i w:val="0"/>
          <w:sz w:val="27"/>
          <w:szCs w:val="27"/>
        </w:rPr>
        <w:t xml:space="preserve"> и внеплановы</w:t>
      </w:r>
      <w:r>
        <w:rPr>
          <w:rStyle w:val="ac"/>
          <w:rFonts w:ascii="Times New Roman" w:hAnsi="Times New Roman"/>
          <w:i w:val="0"/>
          <w:sz w:val="27"/>
          <w:szCs w:val="27"/>
        </w:rPr>
        <w:t>е</w:t>
      </w:r>
      <w:r w:rsidR="003225E0" w:rsidRPr="000B077E">
        <w:rPr>
          <w:rStyle w:val="ac"/>
          <w:rFonts w:ascii="Times New Roman" w:hAnsi="Times New Roman"/>
          <w:i w:val="0"/>
          <w:sz w:val="27"/>
          <w:szCs w:val="27"/>
        </w:rPr>
        <w:t xml:space="preserve"> провер</w:t>
      </w:r>
      <w:r>
        <w:rPr>
          <w:rStyle w:val="ac"/>
          <w:rFonts w:ascii="Times New Roman" w:hAnsi="Times New Roman"/>
          <w:i w:val="0"/>
          <w:sz w:val="27"/>
          <w:szCs w:val="27"/>
        </w:rPr>
        <w:t>ки</w:t>
      </w:r>
      <w:r w:rsidR="003225E0" w:rsidRPr="000B077E">
        <w:rPr>
          <w:rStyle w:val="ac"/>
          <w:rFonts w:ascii="Times New Roman" w:hAnsi="Times New Roman"/>
          <w:i w:val="0"/>
          <w:sz w:val="27"/>
          <w:szCs w:val="27"/>
        </w:rPr>
        <w:t xml:space="preserve"> при осуществлении муниципального контроля не проводились.</w:t>
      </w:r>
    </w:p>
    <w:p w:rsidR="00A95EC8" w:rsidRPr="000B077E" w:rsidRDefault="00A95EC8" w:rsidP="000B077E">
      <w:pPr>
        <w:tabs>
          <w:tab w:val="left" w:pos="1440"/>
        </w:tabs>
        <w:rPr>
          <w:rStyle w:val="ac"/>
          <w:rFonts w:ascii="Times New Roman" w:hAnsi="Times New Roman"/>
          <w:i w:val="0"/>
          <w:sz w:val="27"/>
          <w:szCs w:val="27"/>
        </w:rPr>
      </w:pPr>
      <w:r w:rsidRPr="000B077E">
        <w:rPr>
          <w:rFonts w:ascii="Times New Roman" w:hAnsi="Times New Roman"/>
          <w:sz w:val="27"/>
          <w:szCs w:val="27"/>
        </w:rPr>
        <w:t xml:space="preserve">При осуществлении муниципального контроля система оценки и управления рисками не применяется, плановые контрольные (надзорные) мероприятия не проводятся (п. 2 ст. 61 Федерального закона «О государственном контроле (надзоре) и муниципальном контроле в Российской Федерации»). </w:t>
      </w:r>
      <w:r w:rsidRPr="000B077E">
        <w:rPr>
          <w:rStyle w:val="ac"/>
          <w:rFonts w:ascii="Times New Roman" w:hAnsi="Times New Roman"/>
          <w:i w:val="0"/>
          <w:sz w:val="27"/>
          <w:szCs w:val="27"/>
        </w:rPr>
        <w:t>Ежегодный план на 202</w:t>
      </w:r>
      <w:r w:rsidR="00751CFA">
        <w:rPr>
          <w:rStyle w:val="ac"/>
          <w:rFonts w:ascii="Times New Roman" w:hAnsi="Times New Roman"/>
          <w:i w:val="0"/>
          <w:sz w:val="27"/>
          <w:szCs w:val="27"/>
        </w:rPr>
        <w:t>5</w:t>
      </w:r>
      <w:r w:rsidRPr="000B077E">
        <w:rPr>
          <w:rStyle w:val="ac"/>
          <w:rFonts w:ascii="Times New Roman" w:hAnsi="Times New Roman"/>
          <w:i w:val="0"/>
          <w:sz w:val="27"/>
          <w:szCs w:val="27"/>
        </w:rPr>
        <w:t xml:space="preserve"> год не утверждается.</w:t>
      </w:r>
    </w:p>
    <w:p w:rsidR="00B10325" w:rsidRPr="000B077E" w:rsidRDefault="00B10325" w:rsidP="000B077E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10101"/>
          <w:sz w:val="27"/>
          <w:szCs w:val="27"/>
          <w:shd w:val="clear" w:color="auto" w:fill="FFFFFF"/>
        </w:rPr>
      </w:pPr>
    </w:p>
    <w:p w:rsidR="00B10325" w:rsidRPr="000B077E" w:rsidRDefault="00D402D0" w:rsidP="000B077E">
      <w:pPr>
        <w:ind w:firstLine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0B077E">
        <w:rPr>
          <w:rFonts w:ascii="Times New Roman" w:eastAsia="Calibri" w:hAnsi="Times New Roman"/>
          <w:b/>
          <w:sz w:val="27"/>
          <w:szCs w:val="27"/>
          <w:lang w:val="en-US" w:eastAsia="en-US"/>
        </w:rPr>
        <w:t>II</w:t>
      </w:r>
      <w:r w:rsidRPr="000B077E">
        <w:rPr>
          <w:rFonts w:ascii="Times New Roman" w:eastAsia="Calibri" w:hAnsi="Times New Roman"/>
          <w:b/>
          <w:sz w:val="27"/>
          <w:szCs w:val="27"/>
          <w:lang w:eastAsia="en-US"/>
        </w:rPr>
        <w:t>.</w:t>
      </w:r>
      <w:r w:rsidRPr="000B077E">
        <w:rPr>
          <w:rFonts w:ascii="Times New Roman" w:hAnsi="Times New Roman"/>
          <w:b/>
          <w:sz w:val="27"/>
          <w:szCs w:val="27"/>
        </w:rPr>
        <w:t xml:space="preserve"> </w:t>
      </w:r>
      <w:r w:rsidRPr="000B077E">
        <w:rPr>
          <w:rFonts w:ascii="Times New Roman" w:eastAsia="Calibri" w:hAnsi="Times New Roman"/>
          <w:b/>
          <w:sz w:val="27"/>
          <w:szCs w:val="27"/>
          <w:lang w:eastAsia="en-US"/>
        </w:rPr>
        <w:t>Цели и задачи реализации Программы</w:t>
      </w:r>
    </w:p>
    <w:p w:rsidR="00AA45F3" w:rsidRPr="000B077E" w:rsidRDefault="00AA45F3" w:rsidP="000B077E">
      <w:pPr>
        <w:ind w:firstLine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D402D0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  <w:lang w:eastAsia="en-US"/>
        </w:rPr>
      </w:pPr>
      <w:r w:rsidRPr="000B077E">
        <w:rPr>
          <w:rFonts w:ascii="Times New Roman" w:eastAsia="Calibri" w:hAnsi="Times New Roman"/>
          <w:sz w:val="27"/>
          <w:szCs w:val="27"/>
          <w:lang w:eastAsia="en-US"/>
        </w:rPr>
        <w:t>1. Целями реализации Программы являются:</w:t>
      </w:r>
    </w:p>
    <w:p w:rsidR="00D402D0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</w:rPr>
      </w:pPr>
      <w:r w:rsidRPr="000B077E">
        <w:rPr>
          <w:rFonts w:ascii="Times New Roman" w:eastAsia="Calibri" w:hAnsi="Times New Roman"/>
          <w:sz w:val="27"/>
          <w:szCs w:val="27"/>
        </w:rPr>
        <w:t xml:space="preserve">- предупреждение нарушений обязательных требований </w:t>
      </w:r>
      <w:r w:rsidR="00E150E6" w:rsidRPr="000B077E">
        <w:rPr>
          <w:rFonts w:ascii="Times New Roman" w:eastAsia="Calibri" w:hAnsi="Times New Roman"/>
          <w:sz w:val="27"/>
          <w:szCs w:val="27"/>
        </w:rPr>
        <w:t>на автомобильном транспорте и в дорожном хозяйстве</w:t>
      </w:r>
      <w:r w:rsidRPr="000B077E">
        <w:rPr>
          <w:rFonts w:ascii="Times New Roman" w:eastAsia="Calibri" w:hAnsi="Times New Roman"/>
          <w:sz w:val="27"/>
          <w:szCs w:val="27"/>
        </w:rPr>
        <w:t>;</w:t>
      </w:r>
    </w:p>
    <w:p w:rsidR="00D402D0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</w:rPr>
      </w:pPr>
      <w:r w:rsidRPr="000B077E">
        <w:rPr>
          <w:rFonts w:ascii="Times New Roman" w:eastAsia="Calibri" w:hAnsi="Times New Roman"/>
          <w:sz w:val="27"/>
          <w:szCs w:val="27"/>
        </w:rPr>
        <w:t xml:space="preserve">- предотвращение угрозы причинения, либо причинения вреда </w:t>
      </w:r>
      <w:r w:rsidR="00C141BB" w:rsidRPr="000B077E">
        <w:rPr>
          <w:rFonts w:ascii="Times New Roman" w:eastAsia="Calibri" w:hAnsi="Times New Roman"/>
          <w:sz w:val="27"/>
          <w:szCs w:val="27"/>
        </w:rPr>
        <w:t>охраняемым законом ценностям</w:t>
      </w:r>
      <w:r w:rsidRPr="000B077E">
        <w:rPr>
          <w:rFonts w:ascii="Times New Roman" w:eastAsia="Calibri" w:hAnsi="Times New Roman"/>
          <w:sz w:val="27"/>
          <w:szCs w:val="27"/>
        </w:rPr>
        <w:t xml:space="preserve"> вследствие нарушений обязательных требований;</w:t>
      </w:r>
    </w:p>
    <w:p w:rsidR="00D402D0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</w:rPr>
      </w:pPr>
      <w:r w:rsidRPr="000B077E">
        <w:rPr>
          <w:rFonts w:ascii="Times New Roman" w:eastAsia="Calibri" w:hAnsi="Times New Roman"/>
          <w:sz w:val="27"/>
          <w:szCs w:val="27"/>
        </w:rPr>
        <w:t>- устранение существующих и потенциальных условий, причин и факторов, способных привести к нарушению обязательных требований и уг</w:t>
      </w:r>
      <w:r w:rsidR="00067193" w:rsidRPr="000B077E">
        <w:rPr>
          <w:rFonts w:ascii="Times New Roman" w:eastAsia="Calibri" w:hAnsi="Times New Roman"/>
          <w:sz w:val="27"/>
          <w:szCs w:val="27"/>
        </w:rPr>
        <w:t>розе причинения, либо причинению</w:t>
      </w:r>
      <w:r w:rsidRPr="000B077E">
        <w:rPr>
          <w:rFonts w:ascii="Times New Roman" w:eastAsia="Calibri" w:hAnsi="Times New Roman"/>
          <w:sz w:val="27"/>
          <w:szCs w:val="27"/>
        </w:rPr>
        <w:t xml:space="preserve"> вреда;</w:t>
      </w:r>
    </w:p>
    <w:p w:rsidR="00D402D0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</w:rPr>
      </w:pPr>
      <w:r w:rsidRPr="000B077E">
        <w:rPr>
          <w:rFonts w:ascii="Times New Roman" w:eastAsia="Calibri" w:hAnsi="Times New Roman"/>
          <w:sz w:val="27"/>
          <w:szCs w:val="27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D402D0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</w:rPr>
      </w:pPr>
      <w:r w:rsidRPr="000B077E">
        <w:rPr>
          <w:rFonts w:ascii="Times New Roman" w:eastAsia="Calibri" w:hAnsi="Times New Roman"/>
          <w:sz w:val="27"/>
          <w:szCs w:val="27"/>
        </w:rPr>
        <w:t>- повышение прозрачности системы контрольно-надзорной деятельности.</w:t>
      </w:r>
    </w:p>
    <w:p w:rsidR="00D402D0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  <w:lang w:eastAsia="en-US"/>
        </w:rPr>
      </w:pPr>
      <w:r w:rsidRPr="000B077E">
        <w:rPr>
          <w:rFonts w:ascii="Times New Roman" w:eastAsia="Calibri" w:hAnsi="Times New Roman"/>
          <w:sz w:val="27"/>
          <w:szCs w:val="27"/>
          <w:lang w:eastAsia="en-US"/>
        </w:rPr>
        <w:t>2. Задачами реализации Программы являются:</w:t>
      </w:r>
    </w:p>
    <w:p w:rsidR="00D402D0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</w:rPr>
      </w:pPr>
      <w:r w:rsidRPr="000B077E">
        <w:rPr>
          <w:rFonts w:ascii="Times New Roman" w:eastAsia="Calibri" w:hAnsi="Times New Roman"/>
          <w:sz w:val="27"/>
          <w:szCs w:val="27"/>
        </w:rPr>
        <w:t xml:space="preserve">- оценка возможной угрозы причинения, либо причинения вреда (ущерба) </w:t>
      </w:r>
      <w:r w:rsidR="00C141BB" w:rsidRPr="000B077E">
        <w:rPr>
          <w:rFonts w:ascii="Times New Roman" w:eastAsia="Calibri" w:hAnsi="Times New Roman"/>
          <w:sz w:val="27"/>
          <w:szCs w:val="27"/>
        </w:rPr>
        <w:t>охраняемым законом ценностям</w:t>
      </w:r>
      <w:r w:rsidRPr="000B077E">
        <w:rPr>
          <w:rFonts w:ascii="Times New Roman" w:eastAsia="Calibri" w:hAnsi="Times New Roman"/>
          <w:sz w:val="27"/>
          <w:szCs w:val="27"/>
        </w:rPr>
        <w:t>, выработка и реализация профила</w:t>
      </w:r>
      <w:r w:rsidR="00067193" w:rsidRPr="000B077E">
        <w:rPr>
          <w:rFonts w:ascii="Times New Roman" w:eastAsia="Calibri" w:hAnsi="Times New Roman"/>
          <w:sz w:val="27"/>
          <w:szCs w:val="27"/>
        </w:rPr>
        <w:t>ктических мер, способствующих их</w:t>
      </w:r>
      <w:r w:rsidRPr="000B077E">
        <w:rPr>
          <w:rFonts w:ascii="Times New Roman" w:eastAsia="Calibri" w:hAnsi="Times New Roman"/>
          <w:sz w:val="27"/>
          <w:szCs w:val="27"/>
        </w:rPr>
        <w:t xml:space="preserve"> снижению;</w:t>
      </w:r>
    </w:p>
    <w:p w:rsidR="00D402D0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</w:rPr>
      </w:pPr>
      <w:r w:rsidRPr="000B077E">
        <w:rPr>
          <w:rFonts w:ascii="Times New Roman" w:eastAsia="Calibri" w:hAnsi="Times New Roman"/>
          <w:sz w:val="27"/>
          <w:szCs w:val="27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D402D0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</w:rPr>
      </w:pPr>
      <w:r w:rsidRPr="000B077E">
        <w:rPr>
          <w:rFonts w:ascii="Times New Roman" w:eastAsia="Calibri" w:hAnsi="Times New Roman"/>
          <w:sz w:val="27"/>
          <w:szCs w:val="27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402D0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</w:rPr>
      </w:pPr>
      <w:r w:rsidRPr="000B077E">
        <w:rPr>
          <w:rFonts w:ascii="Times New Roman" w:eastAsia="Calibri" w:hAnsi="Times New Roman"/>
          <w:sz w:val="27"/>
          <w:szCs w:val="27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D402D0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</w:rPr>
      </w:pPr>
      <w:r w:rsidRPr="000B077E">
        <w:rPr>
          <w:rFonts w:ascii="Times New Roman" w:eastAsia="Calibri" w:hAnsi="Times New Roman"/>
          <w:sz w:val="27"/>
          <w:szCs w:val="27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B10325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</w:rPr>
      </w:pPr>
      <w:r w:rsidRPr="000B077E">
        <w:rPr>
          <w:rFonts w:ascii="Times New Roman" w:eastAsia="Calibri" w:hAnsi="Times New Roman"/>
          <w:sz w:val="27"/>
          <w:szCs w:val="27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B10325" w:rsidRPr="000B077E" w:rsidRDefault="00D402D0" w:rsidP="000B077E">
      <w:pPr>
        <w:ind w:firstLine="709"/>
        <w:rPr>
          <w:rFonts w:ascii="Times New Roman" w:eastAsia="Calibri" w:hAnsi="Times New Roman"/>
          <w:sz w:val="27"/>
          <w:szCs w:val="27"/>
        </w:rPr>
      </w:pPr>
      <w:r w:rsidRPr="000B077E">
        <w:rPr>
          <w:rFonts w:ascii="Times New Roman" w:eastAsia="Calibri" w:hAnsi="Times New Roman"/>
          <w:sz w:val="27"/>
          <w:szCs w:val="27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AA45F3" w:rsidRPr="000B077E" w:rsidRDefault="00AA45F3" w:rsidP="000B077E">
      <w:pPr>
        <w:ind w:firstLine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B10325" w:rsidRPr="000B077E" w:rsidRDefault="00D402D0" w:rsidP="000B077E">
      <w:pPr>
        <w:ind w:firstLine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0B077E">
        <w:rPr>
          <w:rFonts w:ascii="Times New Roman" w:hAnsi="Times New Roman"/>
          <w:b/>
          <w:bCs/>
          <w:sz w:val="27"/>
          <w:szCs w:val="27"/>
        </w:rPr>
        <w:t>III. Перечень профилактических мероприятий, сроки</w:t>
      </w:r>
      <w:r w:rsidR="00E356BE" w:rsidRPr="000B077E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0B077E">
        <w:rPr>
          <w:rFonts w:ascii="Times New Roman" w:hAnsi="Times New Roman"/>
          <w:b/>
          <w:bCs/>
          <w:sz w:val="27"/>
          <w:szCs w:val="27"/>
        </w:rPr>
        <w:t>(периодичность) их проведения</w:t>
      </w:r>
    </w:p>
    <w:p w:rsidR="00AA45F3" w:rsidRPr="000B077E" w:rsidRDefault="00AA45F3" w:rsidP="000B077E">
      <w:pPr>
        <w:ind w:firstLine="0"/>
        <w:jc w:val="center"/>
        <w:rPr>
          <w:rFonts w:ascii="Times New Roman" w:hAnsi="Times New Roman"/>
          <w:b/>
          <w:bCs/>
          <w:sz w:val="27"/>
          <w:szCs w:val="27"/>
        </w:rPr>
      </w:pPr>
    </w:p>
    <w:p w:rsidR="00D402D0" w:rsidRPr="000B077E" w:rsidRDefault="00D402D0" w:rsidP="000B077E">
      <w:pPr>
        <w:ind w:firstLine="709"/>
        <w:rPr>
          <w:rFonts w:ascii="Times New Roman" w:hAnsi="Times New Roman"/>
          <w:sz w:val="27"/>
          <w:szCs w:val="27"/>
        </w:rPr>
      </w:pPr>
      <w:r w:rsidRPr="000B077E">
        <w:rPr>
          <w:rFonts w:ascii="Times New Roman" w:hAnsi="Times New Roman"/>
          <w:sz w:val="27"/>
          <w:szCs w:val="27"/>
        </w:rPr>
        <w:t xml:space="preserve">1. В соответствии с Положением о </w:t>
      </w:r>
      <w:r w:rsidR="00C141BB" w:rsidRPr="000B077E">
        <w:rPr>
          <w:rFonts w:ascii="Times New Roman" w:hAnsi="Times New Roman"/>
          <w:sz w:val="27"/>
          <w:szCs w:val="27"/>
        </w:rPr>
        <w:t>муниципальном контроле</w:t>
      </w:r>
      <w:r w:rsidR="003B6A00" w:rsidRPr="000B077E">
        <w:rPr>
          <w:rFonts w:ascii="Times New Roman" w:hAnsi="Times New Roman"/>
          <w:sz w:val="27"/>
          <w:szCs w:val="27"/>
        </w:rPr>
        <w:t xml:space="preserve"> на </w:t>
      </w:r>
      <w:r w:rsidR="00E150E6" w:rsidRPr="000B077E">
        <w:rPr>
          <w:rFonts w:ascii="Times New Roman" w:hAnsi="Times New Roman"/>
          <w:sz w:val="27"/>
          <w:szCs w:val="27"/>
        </w:rPr>
        <w:t>автомобильном транспорте и в дорожном хозяйстве</w:t>
      </w:r>
      <w:r w:rsidR="00147CF9" w:rsidRPr="000B077E">
        <w:rPr>
          <w:rFonts w:ascii="Times New Roman" w:hAnsi="Times New Roman"/>
          <w:sz w:val="27"/>
          <w:szCs w:val="27"/>
        </w:rPr>
        <w:t xml:space="preserve"> на территории</w:t>
      </w:r>
      <w:r w:rsidR="00E150E6" w:rsidRPr="000B077E">
        <w:rPr>
          <w:rFonts w:ascii="Times New Roman" w:hAnsi="Times New Roman"/>
          <w:sz w:val="27"/>
          <w:szCs w:val="27"/>
        </w:rPr>
        <w:t xml:space="preserve"> </w:t>
      </w:r>
      <w:r w:rsidR="003B6A00" w:rsidRPr="000B077E">
        <w:rPr>
          <w:rFonts w:ascii="Times New Roman" w:hAnsi="Times New Roman"/>
          <w:sz w:val="27"/>
          <w:szCs w:val="27"/>
        </w:rPr>
        <w:t>Новохопёрского муниципального района</w:t>
      </w:r>
      <w:r w:rsidR="00147CF9" w:rsidRPr="000B077E">
        <w:rPr>
          <w:rFonts w:ascii="Times New Roman" w:hAnsi="Times New Roman"/>
          <w:sz w:val="27"/>
          <w:szCs w:val="27"/>
        </w:rPr>
        <w:t xml:space="preserve"> Воронежской области вне границ городских поселений</w:t>
      </w:r>
      <w:r w:rsidRPr="000B077E">
        <w:rPr>
          <w:rFonts w:ascii="Times New Roman" w:hAnsi="Times New Roman"/>
          <w:sz w:val="27"/>
          <w:szCs w:val="27"/>
        </w:rPr>
        <w:t>, утвержденн</w:t>
      </w:r>
      <w:r w:rsidR="00C141BB" w:rsidRPr="000B077E">
        <w:rPr>
          <w:rFonts w:ascii="Times New Roman" w:hAnsi="Times New Roman"/>
          <w:sz w:val="27"/>
          <w:szCs w:val="27"/>
        </w:rPr>
        <w:t>ы</w:t>
      </w:r>
      <w:r w:rsidRPr="000B077E">
        <w:rPr>
          <w:rFonts w:ascii="Times New Roman" w:hAnsi="Times New Roman"/>
          <w:sz w:val="27"/>
          <w:szCs w:val="27"/>
        </w:rPr>
        <w:t xml:space="preserve">м решением </w:t>
      </w:r>
      <w:r w:rsidR="00C141BB" w:rsidRPr="000B077E">
        <w:rPr>
          <w:rFonts w:ascii="Times New Roman" w:hAnsi="Times New Roman"/>
          <w:sz w:val="27"/>
          <w:szCs w:val="27"/>
        </w:rPr>
        <w:t>Совета народных депутатов Новохоп</w:t>
      </w:r>
      <w:r w:rsidR="003B6A00" w:rsidRPr="000B077E">
        <w:rPr>
          <w:rFonts w:ascii="Times New Roman" w:hAnsi="Times New Roman"/>
          <w:sz w:val="27"/>
          <w:szCs w:val="27"/>
        </w:rPr>
        <w:t>ё</w:t>
      </w:r>
      <w:r w:rsidR="00C141BB" w:rsidRPr="000B077E">
        <w:rPr>
          <w:rFonts w:ascii="Times New Roman" w:hAnsi="Times New Roman"/>
          <w:sz w:val="27"/>
          <w:szCs w:val="27"/>
        </w:rPr>
        <w:t>рского муниципального района</w:t>
      </w:r>
      <w:r w:rsidRPr="000B077E">
        <w:rPr>
          <w:rFonts w:ascii="Times New Roman" w:hAnsi="Times New Roman"/>
          <w:sz w:val="27"/>
          <w:szCs w:val="27"/>
        </w:rPr>
        <w:t xml:space="preserve">, проводятся следующие профилактические мероприятия: </w:t>
      </w:r>
    </w:p>
    <w:p w:rsidR="00D402D0" w:rsidRPr="000B077E" w:rsidRDefault="00D402D0" w:rsidP="000B077E">
      <w:pPr>
        <w:ind w:firstLine="709"/>
        <w:rPr>
          <w:rFonts w:ascii="Times New Roman" w:hAnsi="Times New Roman"/>
          <w:sz w:val="27"/>
          <w:szCs w:val="27"/>
        </w:rPr>
      </w:pPr>
      <w:r w:rsidRPr="000B077E">
        <w:rPr>
          <w:rFonts w:ascii="Times New Roman" w:hAnsi="Times New Roman"/>
          <w:sz w:val="27"/>
          <w:szCs w:val="27"/>
        </w:rPr>
        <w:t>а) информирование;</w:t>
      </w:r>
    </w:p>
    <w:p w:rsidR="00D402D0" w:rsidRPr="000B077E" w:rsidRDefault="0051757F" w:rsidP="000B077E">
      <w:pPr>
        <w:ind w:firstLine="709"/>
        <w:rPr>
          <w:rFonts w:ascii="Times New Roman" w:hAnsi="Times New Roman"/>
          <w:sz w:val="27"/>
          <w:szCs w:val="27"/>
        </w:rPr>
      </w:pPr>
      <w:r w:rsidRPr="000B077E">
        <w:rPr>
          <w:rFonts w:ascii="Times New Roman" w:hAnsi="Times New Roman"/>
          <w:sz w:val="27"/>
          <w:szCs w:val="27"/>
        </w:rPr>
        <w:t>б</w:t>
      </w:r>
      <w:r w:rsidR="00D402D0" w:rsidRPr="000B077E">
        <w:rPr>
          <w:rFonts w:ascii="Times New Roman" w:hAnsi="Times New Roman"/>
          <w:sz w:val="27"/>
          <w:szCs w:val="27"/>
        </w:rPr>
        <w:t>) консультирование;</w:t>
      </w:r>
    </w:p>
    <w:p w:rsidR="00B10325" w:rsidRPr="000B077E" w:rsidRDefault="00D402D0" w:rsidP="000B077E">
      <w:pPr>
        <w:ind w:firstLine="709"/>
        <w:rPr>
          <w:rFonts w:ascii="Times New Roman" w:hAnsi="Times New Roman"/>
          <w:sz w:val="27"/>
          <w:szCs w:val="27"/>
        </w:rPr>
      </w:pPr>
      <w:r w:rsidRPr="000B077E">
        <w:rPr>
          <w:rFonts w:ascii="Times New Roman" w:hAnsi="Times New Roman"/>
          <w:sz w:val="27"/>
          <w:szCs w:val="27"/>
        </w:rPr>
        <w:t>2. Перечень профилактических мероприятий с указанием сроков (периодичности) их проведения, ответственных за их осуществление</w:t>
      </w:r>
      <w:r w:rsidR="00067193" w:rsidRPr="000B077E">
        <w:rPr>
          <w:rFonts w:ascii="Times New Roman" w:hAnsi="Times New Roman"/>
          <w:sz w:val="27"/>
          <w:szCs w:val="27"/>
        </w:rPr>
        <w:t>,</w:t>
      </w:r>
      <w:r w:rsidRPr="000B077E">
        <w:rPr>
          <w:rFonts w:ascii="Times New Roman" w:hAnsi="Times New Roman"/>
          <w:sz w:val="27"/>
          <w:szCs w:val="27"/>
        </w:rPr>
        <w:t xml:space="preserve"> указан в приложении к Программе.</w:t>
      </w:r>
    </w:p>
    <w:p w:rsidR="00AA45F3" w:rsidRPr="000B077E" w:rsidRDefault="00AA45F3" w:rsidP="000B077E">
      <w:pPr>
        <w:ind w:firstLine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B10325" w:rsidRPr="000B077E" w:rsidRDefault="00D402D0" w:rsidP="000B077E">
      <w:pPr>
        <w:ind w:firstLine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  <w:r w:rsidRPr="000B077E">
        <w:rPr>
          <w:rFonts w:ascii="Times New Roman" w:eastAsia="Calibri" w:hAnsi="Times New Roman"/>
          <w:b/>
          <w:sz w:val="27"/>
          <w:szCs w:val="27"/>
          <w:lang w:eastAsia="en-US"/>
        </w:rPr>
        <w:t>IV. Показатели результативности и эффективности Программы</w:t>
      </w:r>
    </w:p>
    <w:p w:rsidR="00AA45F3" w:rsidRPr="000B077E" w:rsidRDefault="00AA45F3" w:rsidP="000B077E">
      <w:pPr>
        <w:ind w:firstLine="0"/>
        <w:jc w:val="center"/>
        <w:rPr>
          <w:rFonts w:ascii="Times New Roman" w:eastAsia="Calibri" w:hAnsi="Times New Roman"/>
          <w:b/>
          <w:sz w:val="27"/>
          <w:szCs w:val="27"/>
          <w:lang w:eastAsia="en-US"/>
        </w:rPr>
      </w:pPr>
    </w:p>
    <w:p w:rsidR="00804B65" w:rsidRPr="000B077E" w:rsidRDefault="00804B65" w:rsidP="000B077E">
      <w:pPr>
        <w:ind w:firstLine="709"/>
        <w:rPr>
          <w:rStyle w:val="ac"/>
          <w:rFonts w:ascii="Times New Roman" w:hAnsi="Times New Roman"/>
          <w:i w:val="0"/>
          <w:sz w:val="27"/>
          <w:szCs w:val="27"/>
        </w:rPr>
      </w:pPr>
      <w:r w:rsidRPr="000B077E">
        <w:rPr>
          <w:rStyle w:val="ac"/>
          <w:rFonts w:ascii="Times New Roman" w:hAnsi="Times New Roman"/>
          <w:i w:val="0"/>
          <w:sz w:val="27"/>
          <w:szCs w:val="27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04B65" w:rsidRPr="000B077E" w:rsidRDefault="00804B65" w:rsidP="000B077E">
      <w:pPr>
        <w:ind w:firstLine="709"/>
        <w:rPr>
          <w:rFonts w:ascii="Times New Roman" w:hAnsi="Times New Roman"/>
          <w:sz w:val="27"/>
          <w:szCs w:val="27"/>
        </w:rPr>
      </w:pPr>
      <w:r w:rsidRPr="000B077E">
        <w:rPr>
          <w:rStyle w:val="ac"/>
          <w:rFonts w:ascii="Times New Roman" w:hAnsi="Times New Roman"/>
          <w:i w:val="0"/>
          <w:sz w:val="27"/>
          <w:szCs w:val="27"/>
        </w:rPr>
        <w:t xml:space="preserve">а) </w:t>
      </w:r>
      <w:r w:rsidRPr="000B077E">
        <w:rPr>
          <w:rFonts w:ascii="Times New Roman" w:hAnsi="Times New Roman"/>
          <w:color w:val="282828"/>
          <w:sz w:val="27"/>
          <w:szCs w:val="27"/>
          <w:shd w:val="clear" w:color="auto" w:fill="FFFFFF"/>
        </w:rPr>
        <w:t xml:space="preserve">Полнота информации, размещенной </w:t>
      </w:r>
      <w:r w:rsidRPr="000B077E">
        <w:rPr>
          <w:rFonts w:ascii="Times New Roman" w:hAnsi="Times New Roman"/>
          <w:sz w:val="27"/>
          <w:szCs w:val="27"/>
        </w:rPr>
        <w:t>на официальном сайте администрации Новохопёрского муниципального района в сети интернет</w:t>
      </w:r>
      <w:r w:rsidRPr="000B077E">
        <w:rPr>
          <w:rFonts w:ascii="Times New Roman" w:hAnsi="Times New Roman"/>
          <w:color w:val="282828"/>
          <w:sz w:val="27"/>
          <w:szCs w:val="27"/>
          <w:shd w:val="clear" w:color="auto" w:fill="FFFFFF"/>
        </w:rPr>
        <w:t xml:space="preserve"> в соответствии со статьей 46 Федерального закона № 248-ФЗ</w:t>
      </w:r>
      <w:r w:rsidRPr="000B077E">
        <w:rPr>
          <w:rFonts w:ascii="Times New Roman" w:hAnsi="Times New Roman"/>
          <w:sz w:val="27"/>
          <w:szCs w:val="27"/>
        </w:rPr>
        <w:t xml:space="preserve"> – 100%;</w:t>
      </w:r>
    </w:p>
    <w:p w:rsidR="00804B65" w:rsidRPr="000B077E" w:rsidRDefault="00804B65" w:rsidP="000B077E">
      <w:pPr>
        <w:ind w:firstLine="709"/>
        <w:rPr>
          <w:rStyle w:val="ac"/>
          <w:rFonts w:ascii="Times New Roman" w:hAnsi="Times New Roman"/>
          <w:i w:val="0"/>
          <w:sz w:val="27"/>
          <w:szCs w:val="27"/>
        </w:rPr>
      </w:pPr>
      <w:r w:rsidRPr="000B077E">
        <w:rPr>
          <w:rStyle w:val="ac"/>
          <w:rFonts w:ascii="Times New Roman" w:hAnsi="Times New Roman"/>
          <w:i w:val="0"/>
          <w:sz w:val="27"/>
          <w:szCs w:val="27"/>
        </w:rPr>
        <w:t xml:space="preserve">б) </w:t>
      </w:r>
      <w:r w:rsidRPr="000B077E">
        <w:rPr>
          <w:rFonts w:ascii="Times New Roman" w:hAnsi="Times New Roman"/>
          <w:color w:val="282828"/>
          <w:sz w:val="27"/>
          <w:szCs w:val="27"/>
          <w:shd w:val="clear" w:color="auto" w:fill="FFFFFF"/>
        </w:rPr>
        <w:t>Доля контролируемых лиц, удовлетворенных консультированием в общем количестве контролируемых лиц, обратившихся за консультацией</w:t>
      </w:r>
      <w:r w:rsidRPr="000B077E">
        <w:rPr>
          <w:rStyle w:val="ac"/>
          <w:rFonts w:ascii="Times New Roman" w:hAnsi="Times New Roman"/>
          <w:i w:val="0"/>
          <w:sz w:val="27"/>
          <w:szCs w:val="27"/>
        </w:rPr>
        <w:t xml:space="preserve"> - 100 %.</w:t>
      </w:r>
    </w:p>
    <w:p w:rsidR="00804B65" w:rsidRPr="000B077E" w:rsidRDefault="00804B65" w:rsidP="000B077E">
      <w:pPr>
        <w:ind w:firstLine="709"/>
        <w:rPr>
          <w:rStyle w:val="ac"/>
          <w:rFonts w:ascii="Times New Roman" w:hAnsi="Times New Roman"/>
          <w:i w:val="0"/>
          <w:sz w:val="27"/>
          <w:szCs w:val="27"/>
        </w:rPr>
      </w:pPr>
      <w:r w:rsidRPr="000B077E">
        <w:rPr>
          <w:rStyle w:val="ac"/>
          <w:rFonts w:ascii="Times New Roman" w:hAnsi="Times New Roman"/>
          <w:i w:val="0"/>
          <w:sz w:val="27"/>
          <w:szCs w:val="27"/>
        </w:rPr>
        <w:t xml:space="preserve">Показатель рассчитывается как отношение количества </w:t>
      </w:r>
      <w:r w:rsidRPr="000B077E">
        <w:rPr>
          <w:rFonts w:ascii="Times New Roman" w:hAnsi="Times New Roman"/>
          <w:color w:val="282828"/>
          <w:sz w:val="27"/>
          <w:szCs w:val="27"/>
          <w:shd w:val="clear" w:color="auto" w:fill="FFFFFF"/>
        </w:rPr>
        <w:t>контролируемых лиц, удовлетворенных консультированием</w:t>
      </w:r>
      <w:r w:rsidRPr="000B077E">
        <w:rPr>
          <w:rStyle w:val="ac"/>
          <w:rFonts w:ascii="Times New Roman" w:hAnsi="Times New Roman"/>
          <w:i w:val="0"/>
          <w:sz w:val="27"/>
          <w:szCs w:val="27"/>
        </w:rPr>
        <w:t xml:space="preserve"> к общему количеству </w:t>
      </w:r>
      <w:r w:rsidRPr="000B077E">
        <w:rPr>
          <w:rFonts w:ascii="Times New Roman" w:hAnsi="Times New Roman"/>
          <w:color w:val="282828"/>
          <w:sz w:val="27"/>
          <w:szCs w:val="27"/>
          <w:shd w:val="clear" w:color="auto" w:fill="FFFFFF"/>
        </w:rPr>
        <w:t>контролируемых лиц обратившихся за консультированием</w:t>
      </w:r>
      <w:r w:rsidRPr="000B077E">
        <w:rPr>
          <w:rStyle w:val="ac"/>
          <w:rFonts w:ascii="Times New Roman" w:hAnsi="Times New Roman"/>
          <w:i w:val="0"/>
          <w:sz w:val="27"/>
          <w:szCs w:val="27"/>
        </w:rPr>
        <w:t xml:space="preserve">. </w:t>
      </w:r>
    </w:p>
    <w:p w:rsidR="00D96207" w:rsidRDefault="00D96207">
      <w:pPr>
        <w:ind w:firstLine="0"/>
        <w:jc w:val="left"/>
        <w:rPr>
          <w:rStyle w:val="ac"/>
          <w:rFonts w:ascii="Times New Roman" w:hAnsi="Times New Roman"/>
          <w:i w:val="0"/>
          <w:sz w:val="28"/>
          <w:szCs w:val="28"/>
        </w:rPr>
      </w:pPr>
      <w:r>
        <w:rPr>
          <w:rStyle w:val="ac"/>
          <w:rFonts w:ascii="Times New Roman" w:hAnsi="Times New Roman"/>
          <w:i w:val="0"/>
          <w:sz w:val="28"/>
          <w:szCs w:val="28"/>
        </w:rPr>
        <w:br w:type="page"/>
      </w:r>
    </w:p>
    <w:p w:rsidR="00250258" w:rsidRPr="00480283" w:rsidRDefault="00250258" w:rsidP="00250258">
      <w:pPr>
        <w:ind w:left="4536" w:firstLine="0"/>
        <w:rPr>
          <w:rFonts w:ascii="Times New Roman" w:hAnsi="Times New Roman"/>
          <w:bCs/>
          <w:sz w:val="27"/>
          <w:szCs w:val="27"/>
        </w:rPr>
      </w:pPr>
      <w:bookmarkStart w:id="0" w:name="_GoBack"/>
      <w:bookmarkEnd w:id="0"/>
      <w:r w:rsidRPr="00480283">
        <w:rPr>
          <w:rFonts w:ascii="Times New Roman" w:hAnsi="Times New Roman"/>
          <w:bCs/>
          <w:sz w:val="27"/>
          <w:szCs w:val="27"/>
        </w:rPr>
        <w:lastRenderedPageBreak/>
        <w:t xml:space="preserve">Приложение </w:t>
      </w:r>
    </w:p>
    <w:p w:rsidR="00B10325" w:rsidRPr="00480283" w:rsidRDefault="00250258" w:rsidP="00250258">
      <w:pPr>
        <w:ind w:left="4536" w:firstLine="0"/>
        <w:rPr>
          <w:rFonts w:ascii="Times New Roman" w:hAnsi="Times New Roman"/>
          <w:bCs/>
          <w:sz w:val="27"/>
          <w:szCs w:val="27"/>
        </w:rPr>
      </w:pPr>
      <w:r w:rsidRPr="00480283">
        <w:rPr>
          <w:rFonts w:ascii="Times New Roman" w:hAnsi="Times New Roman"/>
          <w:bCs/>
          <w:sz w:val="27"/>
          <w:szCs w:val="27"/>
        </w:rPr>
        <w:t xml:space="preserve">к Программе </w:t>
      </w:r>
      <w:r w:rsidRPr="00480283">
        <w:rPr>
          <w:rFonts w:ascii="Times New Roman" w:hAnsi="Times New Roman"/>
          <w:sz w:val="27"/>
          <w:szCs w:val="27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Новохопёрского муниципального района Воронежской области вне границ городских поселений на 202</w:t>
      </w:r>
      <w:r w:rsidR="00751CFA">
        <w:rPr>
          <w:rFonts w:ascii="Times New Roman" w:hAnsi="Times New Roman"/>
          <w:sz w:val="27"/>
          <w:szCs w:val="27"/>
        </w:rPr>
        <w:t>5</w:t>
      </w:r>
      <w:r w:rsidRPr="00480283">
        <w:rPr>
          <w:rFonts w:ascii="Times New Roman" w:hAnsi="Times New Roman"/>
          <w:sz w:val="27"/>
          <w:szCs w:val="27"/>
        </w:rPr>
        <w:t xml:space="preserve"> год</w:t>
      </w:r>
    </w:p>
    <w:p w:rsidR="00B10325" w:rsidRPr="00832DE2" w:rsidRDefault="00B10325" w:rsidP="00B10325">
      <w:pPr>
        <w:ind w:firstLine="709"/>
        <w:rPr>
          <w:rFonts w:ascii="Times New Roman" w:hAnsi="Times New Roman"/>
          <w:bCs/>
        </w:rPr>
      </w:pPr>
    </w:p>
    <w:p w:rsidR="00D402D0" w:rsidRPr="00480283" w:rsidRDefault="00D402D0" w:rsidP="00250258">
      <w:pPr>
        <w:ind w:firstLine="709"/>
        <w:jc w:val="center"/>
        <w:rPr>
          <w:rFonts w:ascii="Times New Roman" w:hAnsi="Times New Roman"/>
          <w:b/>
          <w:bCs/>
          <w:sz w:val="27"/>
          <w:szCs w:val="27"/>
        </w:rPr>
      </w:pPr>
      <w:r w:rsidRPr="00480283">
        <w:rPr>
          <w:rFonts w:ascii="Times New Roman" w:hAnsi="Times New Roman"/>
          <w:b/>
          <w:bCs/>
          <w:sz w:val="27"/>
          <w:szCs w:val="27"/>
        </w:rPr>
        <w:t>Перечень профилактических мероприятий,</w:t>
      </w:r>
      <w:r w:rsidR="00250258" w:rsidRPr="00480283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480283">
        <w:rPr>
          <w:rFonts w:ascii="Times New Roman" w:hAnsi="Times New Roman"/>
          <w:b/>
          <w:bCs/>
          <w:sz w:val="27"/>
          <w:szCs w:val="27"/>
        </w:rPr>
        <w:t>сроки (периодичность) их проведения</w:t>
      </w:r>
    </w:p>
    <w:p w:rsidR="00480283" w:rsidRPr="00480283" w:rsidRDefault="00480283" w:rsidP="00250258">
      <w:pPr>
        <w:ind w:firstLine="709"/>
        <w:jc w:val="center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3969"/>
        <w:gridCol w:w="2410"/>
        <w:gridCol w:w="1559"/>
      </w:tblGrid>
      <w:tr w:rsidR="00D402D0" w:rsidRPr="00E356BE" w:rsidTr="00AA45F3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E12CD4" w:rsidRDefault="00D402D0" w:rsidP="00E356B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12C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D402D0" w:rsidRPr="00E12CD4" w:rsidRDefault="00AD7B82" w:rsidP="00E356BE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E12C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12CD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E12CD4" w:rsidRDefault="00AD7B82" w:rsidP="00E356BE">
            <w:pPr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12C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Наименование</w:t>
            </w:r>
            <w:r w:rsidR="00D402D0" w:rsidRPr="00E12C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E12CD4" w:rsidRDefault="00AD7B82" w:rsidP="00E356BE">
            <w:pPr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12C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Сведения о</w:t>
            </w:r>
            <w:r w:rsidR="00D402D0" w:rsidRPr="00E12C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мероприяти</w:t>
            </w:r>
            <w:r w:rsidRPr="00E12C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2D0" w:rsidRPr="00E12CD4" w:rsidRDefault="00AD7B82" w:rsidP="00E356B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E12CD4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E12CD4" w:rsidRDefault="00D402D0" w:rsidP="00E356BE">
            <w:pPr>
              <w:ind w:firstLine="0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12C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Сроки </w:t>
            </w:r>
            <w:r w:rsidR="00AD7B82" w:rsidRPr="00E12CD4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исполнения</w:t>
            </w:r>
          </w:p>
        </w:tc>
      </w:tr>
      <w:tr w:rsidR="00851669" w:rsidRPr="00E356BE" w:rsidTr="00851669">
        <w:trPr>
          <w:cantSplit/>
          <w:trHeight w:val="12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9" w:rsidRPr="00E356BE" w:rsidRDefault="00851669" w:rsidP="00AA45F3">
            <w:pPr>
              <w:ind w:firstLine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E356BE">
              <w:rPr>
                <w:rFonts w:ascii="Times New Roman" w:eastAsia="Calibri" w:hAnsi="Times New Roman"/>
                <w:sz w:val="21"/>
                <w:szCs w:val="21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9" w:rsidRPr="00E356BE" w:rsidRDefault="00851669" w:rsidP="00AA45F3">
            <w:pPr>
              <w:ind w:firstLine="0"/>
              <w:jc w:val="left"/>
              <w:rPr>
                <w:rFonts w:ascii="Times New Roman" w:eastAsia="Calibri" w:hAnsi="Times New Roman"/>
                <w:sz w:val="21"/>
                <w:szCs w:val="21"/>
              </w:rPr>
            </w:pPr>
            <w:r w:rsidRPr="00E356BE">
              <w:rPr>
                <w:rFonts w:ascii="Times New Roman" w:eastAsia="Calibri" w:hAnsi="Times New Roman"/>
                <w:sz w:val="21"/>
                <w:szCs w:val="21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9" w:rsidRPr="00751CFA" w:rsidRDefault="00851669" w:rsidP="00AA45F3">
            <w:pPr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751CFA">
              <w:rPr>
                <w:rFonts w:ascii="Times New Roman" w:eastAsia="Calibri" w:hAnsi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669" w:rsidRPr="00E356BE" w:rsidRDefault="00851669" w:rsidP="00AA45F3">
            <w:pPr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  <w:r w:rsidRPr="00E356BE">
              <w:rPr>
                <w:rFonts w:ascii="Times New Roman" w:eastAsia="Calibri" w:hAnsi="Times New Roman"/>
                <w:sz w:val="21"/>
                <w:szCs w:val="21"/>
              </w:rPr>
              <w:t>Заместитель главы администрации муниципального района, курирующий сферу дорожной деятельности и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669" w:rsidRPr="00AA45F3" w:rsidRDefault="00851669" w:rsidP="0087746E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AA45F3">
              <w:rPr>
                <w:rFonts w:ascii="Times New Roman" w:hAnsi="Times New Roman"/>
                <w:sz w:val="21"/>
                <w:szCs w:val="21"/>
              </w:rPr>
              <w:t>В течение года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AA45F3">
              <w:rPr>
                <w:rFonts w:ascii="Times New Roman" w:hAnsi="Times New Roman"/>
                <w:sz w:val="21"/>
                <w:szCs w:val="21"/>
              </w:rPr>
              <w:t>по мере необходимости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</w:tr>
      <w:tr w:rsidR="00851669" w:rsidRPr="00E356BE" w:rsidTr="00851669">
        <w:trPr>
          <w:cantSplit/>
          <w:trHeight w:val="22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9" w:rsidRPr="00E356BE" w:rsidRDefault="00851669" w:rsidP="00AA45F3">
            <w:pPr>
              <w:ind w:firstLine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9" w:rsidRPr="00E356BE" w:rsidRDefault="00851669" w:rsidP="00AA45F3">
            <w:pPr>
              <w:ind w:firstLine="0"/>
              <w:jc w:val="left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9" w:rsidRPr="00751CFA" w:rsidRDefault="00851669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751CFA">
              <w:rPr>
                <w:rFonts w:ascii="Times New Roman" w:hAnsi="Times New Roman"/>
                <w:sz w:val="20"/>
                <w:szCs w:val="20"/>
              </w:rPr>
              <w:t>Размещение и поддержание в актуальном состоянии на официальном сайте администрации муниципального района в сети "Интернет" информации, предусмотренной частью 3 статьи 46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1669" w:rsidRPr="00E356BE" w:rsidRDefault="00851669" w:rsidP="00AA45F3">
            <w:pPr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669" w:rsidRPr="00E356BE" w:rsidRDefault="00851669" w:rsidP="00AA45F3">
            <w:pPr>
              <w:ind w:firstLine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sz w:val="21"/>
                <w:szCs w:val="21"/>
              </w:rPr>
              <w:t>П</w:t>
            </w:r>
            <w:r w:rsidRPr="00E356BE">
              <w:rPr>
                <w:rFonts w:ascii="Times New Roman" w:eastAsia="Calibri" w:hAnsi="Times New Roman"/>
                <w:sz w:val="21"/>
                <w:szCs w:val="21"/>
              </w:rPr>
              <w:t>о мере обновления</w:t>
            </w:r>
          </w:p>
        </w:tc>
      </w:tr>
      <w:tr w:rsidR="00D402D0" w:rsidRPr="00E356BE" w:rsidTr="00AA45F3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E356BE" w:rsidRDefault="005D6860" w:rsidP="00AA45F3">
            <w:pPr>
              <w:ind w:firstLine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 w:rsidRPr="00E356BE">
              <w:rPr>
                <w:rFonts w:ascii="Times New Roman" w:eastAsia="Calibri" w:hAnsi="Times New Roman"/>
                <w:sz w:val="21"/>
                <w:szCs w:val="21"/>
              </w:rPr>
              <w:t>2</w:t>
            </w:r>
            <w:r w:rsidR="00D402D0" w:rsidRPr="00E356BE">
              <w:rPr>
                <w:rFonts w:ascii="Times New Roman" w:eastAsia="Calibri" w:hAnsi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E356BE" w:rsidRDefault="00D402D0" w:rsidP="00AA45F3">
            <w:pPr>
              <w:ind w:firstLine="0"/>
              <w:jc w:val="left"/>
              <w:rPr>
                <w:rFonts w:ascii="Times New Roman" w:eastAsia="Calibri" w:hAnsi="Times New Roman"/>
                <w:sz w:val="21"/>
                <w:szCs w:val="21"/>
              </w:rPr>
            </w:pPr>
            <w:r w:rsidRPr="00E356BE">
              <w:rPr>
                <w:rFonts w:ascii="Times New Roman" w:eastAsia="Calibri" w:hAnsi="Times New Roman"/>
                <w:sz w:val="21"/>
                <w:szCs w:val="21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283" w:rsidRPr="00751CFA" w:rsidRDefault="00480283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0"/>
                <w:szCs w:val="20"/>
              </w:rPr>
            </w:pPr>
            <w:r w:rsidRPr="00751CFA">
              <w:rPr>
                <w:rFonts w:ascii="Times New Roman" w:eastAsia="Calibri" w:hAnsi="Times New Roman"/>
                <w:sz w:val="20"/>
                <w:szCs w:val="20"/>
              </w:rPr>
              <w:t>Консультирование осуществляется:</w:t>
            </w:r>
          </w:p>
          <w:p w:rsidR="00480283" w:rsidRPr="00751CFA" w:rsidRDefault="00480283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51CFA">
              <w:rPr>
                <w:rFonts w:ascii="Times New Roman" w:eastAsia="Calibri" w:hAnsi="Times New Roman"/>
                <w:sz w:val="20"/>
                <w:szCs w:val="20"/>
              </w:rPr>
              <w:t xml:space="preserve">- </w:t>
            </w:r>
            <w:r w:rsidR="00067193" w:rsidRPr="00751CFA">
              <w:rPr>
                <w:rFonts w:ascii="Times New Roman" w:eastAsia="Calibri" w:hAnsi="Times New Roman"/>
                <w:sz w:val="20"/>
                <w:szCs w:val="20"/>
              </w:rPr>
              <w:t>по</w:t>
            </w:r>
            <w:r w:rsidR="00067193" w:rsidRPr="00751CFA">
              <w:rPr>
                <w:rFonts w:ascii="Times New Roman" w:hAnsi="Times New Roman"/>
                <w:sz w:val="20"/>
                <w:szCs w:val="20"/>
              </w:rPr>
              <w:t xml:space="preserve"> телефону</w:t>
            </w:r>
            <w:r w:rsidR="00DA061B" w:rsidRPr="00751CFA">
              <w:rPr>
                <w:rFonts w:ascii="Times New Roman" w:hAnsi="Times New Roman"/>
                <w:sz w:val="20"/>
                <w:szCs w:val="20"/>
              </w:rPr>
              <w:t>: 8 (473)533-10-00</w:t>
            </w:r>
            <w:r w:rsidRPr="00751C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80283" w:rsidRPr="00751CFA" w:rsidRDefault="00480283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51CFA">
              <w:rPr>
                <w:rFonts w:ascii="Times New Roman" w:hAnsi="Times New Roman"/>
                <w:sz w:val="20"/>
                <w:szCs w:val="20"/>
              </w:rPr>
              <w:t xml:space="preserve">- в письменной форме на электронный адрес: </w:t>
            </w:r>
            <w:hyperlink r:id="rId10" w:history="1">
              <w:r w:rsidRPr="00751CFA">
                <w:rPr>
                  <w:rStyle w:val="ad"/>
                  <w:rFonts w:ascii="Times New Roman" w:hAnsi="Times New Roman"/>
                  <w:sz w:val="20"/>
                  <w:szCs w:val="20"/>
                </w:rPr>
                <w:t>nhoper.stroy@govvrn.ru</w:t>
              </w:r>
            </w:hyperlink>
            <w:r w:rsidRPr="00751CF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80283" w:rsidRPr="00751CFA" w:rsidRDefault="00480283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51CF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356BE" w:rsidRPr="00751CFA">
              <w:rPr>
                <w:rFonts w:ascii="Times New Roman" w:hAnsi="Times New Roman"/>
                <w:sz w:val="20"/>
                <w:szCs w:val="20"/>
              </w:rPr>
              <w:t>п</w:t>
            </w:r>
            <w:r w:rsidR="00DA061B" w:rsidRPr="00751CFA">
              <w:rPr>
                <w:rFonts w:ascii="Times New Roman" w:hAnsi="Times New Roman"/>
                <w:sz w:val="20"/>
                <w:szCs w:val="20"/>
              </w:rPr>
              <w:t>осредством видеоконференц</w:t>
            </w:r>
            <w:r w:rsidRPr="00751CFA">
              <w:rPr>
                <w:rFonts w:ascii="Times New Roman" w:hAnsi="Times New Roman"/>
                <w:sz w:val="20"/>
                <w:szCs w:val="20"/>
              </w:rPr>
              <w:t>связи;</w:t>
            </w:r>
          </w:p>
          <w:p w:rsidR="00480283" w:rsidRPr="00751CFA" w:rsidRDefault="00480283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51CF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67193" w:rsidRPr="00751CFA">
              <w:rPr>
                <w:rFonts w:ascii="Times New Roman" w:hAnsi="Times New Roman"/>
                <w:sz w:val="20"/>
                <w:szCs w:val="20"/>
              </w:rPr>
              <w:t>на личном приеме</w:t>
            </w:r>
            <w:r w:rsidR="00DA061B" w:rsidRPr="00751CFA">
              <w:rPr>
                <w:rFonts w:ascii="Times New Roman" w:hAnsi="Times New Roman"/>
                <w:sz w:val="20"/>
                <w:szCs w:val="20"/>
              </w:rPr>
              <w:t xml:space="preserve"> (кабинет №</w:t>
            </w:r>
            <w:r w:rsidR="00E356BE" w:rsidRPr="00751CF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061B" w:rsidRPr="00751CFA">
              <w:rPr>
                <w:rFonts w:ascii="Times New Roman" w:hAnsi="Times New Roman"/>
                <w:sz w:val="20"/>
                <w:szCs w:val="20"/>
              </w:rPr>
              <w:t>5, в период с 13.00 до 17.00 часов с понедельника по пятницу);</w:t>
            </w:r>
            <w:r w:rsidR="00B10325" w:rsidRPr="00751CF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402D0" w:rsidRPr="00751CFA" w:rsidRDefault="00480283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51CF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D402D0" w:rsidRPr="00751CFA">
              <w:rPr>
                <w:rFonts w:ascii="Times New Roman" w:hAnsi="Times New Roman"/>
                <w:sz w:val="20"/>
                <w:szCs w:val="20"/>
              </w:rPr>
              <w:t>в ходе проведения профилактического мероприятия, контрольного мероприятия</w:t>
            </w:r>
            <w:r w:rsidR="00E356BE" w:rsidRPr="00751C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56BE" w:rsidRPr="00751CFA" w:rsidRDefault="00F748E3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51CFA">
              <w:rPr>
                <w:rFonts w:ascii="Times New Roman" w:hAnsi="Times New Roman"/>
                <w:sz w:val="20"/>
                <w:szCs w:val="20"/>
              </w:rPr>
              <w:t>Должностными лицами к</w:t>
            </w:r>
            <w:r w:rsidR="00E356BE" w:rsidRPr="00751CFA">
              <w:rPr>
                <w:rFonts w:ascii="Times New Roman" w:hAnsi="Times New Roman"/>
                <w:sz w:val="20"/>
                <w:szCs w:val="20"/>
              </w:rPr>
              <w:t>онсультирование, в том числе письменное, осуществляется по следующим вопросам:</w:t>
            </w:r>
          </w:p>
          <w:p w:rsidR="00E356BE" w:rsidRPr="00751CFA" w:rsidRDefault="00E356BE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51CFA">
              <w:rPr>
                <w:rFonts w:ascii="Times New Roman" w:hAnsi="Times New Roman"/>
                <w:sz w:val="20"/>
                <w:szCs w:val="20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356BE" w:rsidRPr="00751CFA" w:rsidRDefault="00E356BE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51CFA">
              <w:rPr>
                <w:rFonts w:ascii="Times New Roman" w:hAnsi="Times New Roman"/>
                <w:sz w:val="20"/>
                <w:szCs w:val="20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356BE" w:rsidRPr="00751CFA" w:rsidRDefault="00E356BE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751CFA">
              <w:rPr>
                <w:rFonts w:ascii="Times New Roman" w:hAnsi="Times New Roman"/>
                <w:sz w:val="20"/>
                <w:szCs w:val="20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02D0" w:rsidRPr="00E356BE" w:rsidRDefault="00147CF9" w:rsidP="00AA45F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1"/>
                <w:szCs w:val="21"/>
              </w:rPr>
            </w:pPr>
            <w:r w:rsidRPr="00E356BE">
              <w:rPr>
                <w:rFonts w:ascii="Times New Roman" w:eastAsia="Calibri" w:hAnsi="Times New Roman"/>
                <w:sz w:val="21"/>
                <w:szCs w:val="21"/>
              </w:rPr>
              <w:t>Заместитель главы администрации муниципального района, курирующий сферу дорожной деятельности и 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2D0" w:rsidRPr="00E356BE" w:rsidRDefault="00AD7B82" w:rsidP="00AA45F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1"/>
                <w:szCs w:val="21"/>
                <w:highlight w:val="yellow"/>
              </w:rPr>
            </w:pPr>
            <w:r w:rsidRPr="00E356BE">
              <w:rPr>
                <w:rFonts w:ascii="Times New Roman" w:eastAsia="Calibri" w:hAnsi="Times New Roman"/>
                <w:sz w:val="21"/>
                <w:szCs w:val="21"/>
              </w:rPr>
              <w:t>В течение года</w:t>
            </w:r>
          </w:p>
        </w:tc>
      </w:tr>
    </w:tbl>
    <w:p w:rsidR="00D402D0" w:rsidRPr="00832DE2" w:rsidRDefault="00D402D0" w:rsidP="000B077E">
      <w:pPr>
        <w:ind w:firstLine="0"/>
        <w:rPr>
          <w:rFonts w:ascii="Times New Roman" w:eastAsia="Calibri" w:hAnsi="Times New Roman"/>
          <w:lang w:eastAsia="en-US"/>
        </w:rPr>
      </w:pPr>
    </w:p>
    <w:sectPr w:rsidR="00D402D0" w:rsidRPr="00832DE2" w:rsidSect="000B077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F9A" w:rsidRDefault="00412F9A">
      <w:r>
        <w:separator/>
      </w:r>
    </w:p>
  </w:endnote>
  <w:endnote w:type="continuationSeparator" w:id="0">
    <w:p w:rsidR="00412F9A" w:rsidRDefault="00412F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F9A" w:rsidRDefault="00412F9A">
      <w:r>
        <w:separator/>
      </w:r>
    </w:p>
  </w:footnote>
  <w:footnote w:type="continuationSeparator" w:id="0">
    <w:p w:rsidR="00412F9A" w:rsidRDefault="00412F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673" w:rsidRDefault="00694673" w:rsidP="00694673">
    <w:pPr>
      <w:pStyle w:val="af2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2CE108E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72"/>
        </w:tabs>
        <w:ind w:left="87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1520"/>
        </w:tabs>
        <w:ind w:left="1304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240"/>
        </w:tabs>
        <w:ind w:left="1808" w:hanging="648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600"/>
        </w:tabs>
        <w:ind w:left="2312" w:hanging="79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320"/>
        </w:tabs>
        <w:ind w:left="2816" w:hanging="936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040"/>
        </w:tabs>
        <w:ind w:left="332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400"/>
        </w:tabs>
        <w:ind w:left="3824" w:hanging="122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120"/>
        </w:tabs>
        <w:ind w:left="440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9B8A7828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F3F1D42"/>
    <w:multiLevelType w:val="hybridMultilevel"/>
    <w:tmpl w:val="17E283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EE0B3D"/>
    <w:multiLevelType w:val="multilevel"/>
    <w:tmpl w:val="99E682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4">
    <w:nsid w:val="30880EBF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50076E85"/>
    <w:multiLevelType w:val="multilevel"/>
    <w:tmpl w:val="8388740A"/>
    <w:lvl w:ilvl="0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0" w:hanging="2160"/>
      </w:pPr>
      <w:rPr>
        <w:rFonts w:hint="default"/>
      </w:rPr>
    </w:lvl>
  </w:abstractNum>
  <w:abstractNum w:abstractNumId="6">
    <w:nsid w:val="503373E5"/>
    <w:multiLevelType w:val="hybridMultilevel"/>
    <w:tmpl w:val="B062522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7">
    <w:nsid w:val="61F00D2B"/>
    <w:multiLevelType w:val="multilevel"/>
    <w:tmpl w:val="DB0279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7CB4685B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2"/>
  </w:num>
  <w:num w:numId="8">
    <w:abstractNumId w:val="5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16AD"/>
    <w:rsid w:val="000008BE"/>
    <w:rsid w:val="00023678"/>
    <w:rsid w:val="00025140"/>
    <w:rsid w:val="00037D59"/>
    <w:rsid w:val="00050DD9"/>
    <w:rsid w:val="000617DC"/>
    <w:rsid w:val="00061E6D"/>
    <w:rsid w:val="00067193"/>
    <w:rsid w:val="00070D0B"/>
    <w:rsid w:val="00077656"/>
    <w:rsid w:val="00081EF4"/>
    <w:rsid w:val="00084C84"/>
    <w:rsid w:val="00090E01"/>
    <w:rsid w:val="00097D8A"/>
    <w:rsid w:val="000B077E"/>
    <w:rsid w:val="000B23D2"/>
    <w:rsid w:val="000B3F3F"/>
    <w:rsid w:val="000B55C3"/>
    <w:rsid w:val="000B6495"/>
    <w:rsid w:val="000C4D6C"/>
    <w:rsid w:val="000C520C"/>
    <w:rsid w:val="000D3134"/>
    <w:rsid w:val="000E6816"/>
    <w:rsid w:val="0011104A"/>
    <w:rsid w:val="0011166B"/>
    <w:rsid w:val="00116CDC"/>
    <w:rsid w:val="001218A5"/>
    <w:rsid w:val="00144AA2"/>
    <w:rsid w:val="00147CF9"/>
    <w:rsid w:val="00151D6F"/>
    <w:rsid w:val="001532C4"/>
    <w:rsid w:val="001600B1"/>
    <w:rsid w:val="001709CC"/>
    <w:rsid w:val="00174032"/>
    <w:rsid w:val="00185F9A"/>
    <w:rsid w:val="001949C2"/>
    <w:rsid w:val="00195A52"/>
    <w:rsid w:val="001A2DA7"/>
    <w:rsid w:val="001A3653"/>
    <w:rsid w:val="001A548C"/>
    <w:rsid w:val="001B0E8F"/>
    <w:rsid w:val="001C3BB4"/>
    <w:rsid w:val="001E2141"/>
    <w:rsid w:val="001E631B"/>
    <w:rsid w:val="001F2B41"/>
    <w:rsid w:val="001F76EF"/>
    <w:rsid w:val="002021DC"/>
    <w:rsid w:val="00207118"/>
    <w:rsid w:val="00213232"/>
    <w:rsid w:val="00241673"/>
    <w:rsid w:val="00250258"/>
    <w:rsid w:val="00251D0A"/>
    <w:rsid w:val="00253D78"/>
    <w:rsid w:val="00277E8E"/>
    <w:rsid w:val="0028217C"/>
    <w:rsid w:val="002868EF"/>
    <w:rsid w:val="00292CAC"/>
    <w:rsid w:val="00297B63"/>
    <w:rsid w:val="002A6871"/>
    <w:rsid w:val="002C0482"/>
    <w:rsid w:val="00302FFB"/>
    <w:rsid w:val="00305B22"/>
    <w:rsid w:val="00314726"/>
    <w:rsid w:val="00316E86"/>
    <w:rsid w:val="003225E0"/>
    <w:rsid w:val="0034480B"/>
    <w:rsid w:val="00346AD3"/>
    <w:rsid w:val="003677C7"/>
    <w:rsid w:val="003814B3"/>
    <w:rsid w:val="0038394F"/>
    <w:rsid w:val="0038647D"/>
    <w:rsid w:val="003919D7"/>
    <w:rsid w:val="003945F4"/>
    <w:rsid w:val="003A019A"/>
    <w:rsid w:val="003B4D0A"/>
    <w:rsid w:val="003B67AE"/>
    <w:rsid w:val="003B6A00"/>
    <w:rsid w:val="003C1DA3"/>
    <w:rsid w:val="003C4C08"/>
    <w:rsid w:val="003C651F"/>
    <w:rsid w:val="003D0177"/>
    <w:rsid w:val="003E7A8E"/>
    <w:rsid w:val="003F3B20"/>
    <w:rsid w:val="00412F9A"/>
    <w:rsid w:val="004164EF"/>
    <w:rsid w:val="00417748"/>
    <w:rsid w:val="004208F9"/>
    <w:rsid w:val="00470B5E"/>
    <w:rsid w:val="00480283"/>
    <w:rsid w:val="004A2137"/>
    <w:rsid w:val="004B2A4A"/>
    <w:rsid w:val="004B2CA3"/>
    <w:rsid w:val="004B38C6"/>
    <w:rsid w:val="004B7589"/>
    <w:rsid w:val="004C3702"/>
    <w:rsid w:val="004C4C25"/>
    <w:rsid w:val="004D120A"/>
    <w:rsid w:val="004E46A4"/>
    <w:rsid w:val="004E76F9"/>
    <w:rsid w:val="00501BA5"/>
    <w:rsid w:val="005020DC"/>
    <w:rsid w:val="005025CF"/>
    <w:rsid w:val="00515226"/>
    <w:rsid w:val="0051757F"/>
    <w:rsid w:val="00523C10"/>
    <w:rsid w:val="00550C6F"/>
    <w:rsid w:val="005524CE"/>
    <w:rsid w:val="005601EE"/>
    <w:rsid w:val="005635FE"/>
    <w:rsid w:val="005703F5"/>
    <w:rsid w:val="005862FF"/>
    <w:rsid w:val="005A1CE6"/>
    <w:rsid w:val="005A59EF"/>
    <w:rsid w:val="005C0D99"/>
    <w:rsid w:val="005C4732"/>
    <w:rsid w:val="005D2F3E"/>
    <w:rsid w:val="005D589B"/>
    <w:rsid w:val="005D6860"/>
    <w:rsid w:val="005D7EBC"/>
    <w:rsid w:val="005E13D1"/>
    <w:rsid w:val="005E736E"/>
    <w:rsid w:val="005F5B55"/>
    <w:rsid w:val="00607926"/>
    <w:rsid w:val="006215F7"/>
    <w:rsid w:val="00631DD8"/>
    <w:rsid w:val="00677D95"/>
    <w:rsid w:val="006815C9"/>
    <w:rsid w:val="00694673"/>
    <w:rsid w:val="006B57FF"/>
    <w:rsid w:val="006D56C4"/>
    <w:rsid w:val="006E554E"/>
    <w:rsid w:val="006F3C3B"/>
    <w:rsid w:val="006F512C"/>
    <w:rsid w:val="007314A4"/>
    <w:rsid w:val="007350D4"/>
    <w:rsid w:val="00735A64"/>
    <w:rsid w:val="007379D8"/>
    <w:rsid w:val="007447E0"/>
    <w:rsid w:val="00751CFA"/>
    <w:rsid w:val="00752D82"/>
    <w:rsid w:val="007611CC"/>
    <w:rsid w:val="00762B0F"/>
    <w:rsid w:val="007672BE"/>
    <w:rsid w:val="00775EAD"/>
    <w:rsid w:val="00786E0D"/>
    <w:rsid w:val="00792B6F"/>
    <w:rsid w:val="00792D30"/>
    <w:rsid w:val="007938E9"/>
    <w:rsid w:val="00793C27"/>
    <w:rsid w:val="007A6F55"/>
    <w:rsid w:val="007B745D"/>
    <w:rsid w:val="007C01A6"/>
    <w:rsid w:val="007E009B"/>
    <w:rsid w:val="007E15BF"/>
    <w:rsid w:val="007E4BF8"/>
    <w:rsid w:val="007E76D8"/>
    <w:rsid w:val="00804B65"/>
    <w:rsid w:val="008102AF"/>
    <w:rsid w:val="00811632"/>
    <w:rsid w:val="00815AAF"/>
    <w:rsid w:val="00816A6C"/>
    <w:rsid w:val="00816FF3"/>
    <w:rsid w:val="00820644"/>
    <w:rsid w:val="00821349"/>
    <w:rsid w:val="00823215"/>
    <w:rsid w:val="00824222"/>
    <w:rsid w:val="008263BC"/>
    <w:rsid w:val="00832DE2"/>
    <w:rsid w:val="00840823"/>
    <w:rsid w:val="00840B41"/>
    <w:rsid w:val="00845252"/>
    <w:rsid w:val="00851669"/>
    <w:rsid w:val="008518D4"/>
    <w:rsid w:val="00864B82"/>
    <w:rsid w:val="008665AA"/>
    <w:rsid w:val="00870BF8"/>
    <w:rsid w:val="008736AF"/>
    <w:rsid w:val="0087746E"/>
    <w:rsid w:val="00891712"/>
    <w:rsid w:val="008A5D51"/>
    <w:rsid w:val="008B0949"/>
    <w:rsid w:val="008B3206"/>
    <w:rsid w:val="008C1761"/>
    <w:rsid w:val="008C4071"/>
    <w:rsid w:val="008C7FD8"/>
    <w:rsid w:val="008D0D5E"/>
    <w:rsid w:val="008D1522"/>
    <w:rsid w:val="008D2815"/>
    <w:rsid w:val="008E3B6E"/>
    <w:rsid w:val="008F39E3"/>
    <w:rsid w:val="0091436C"/>
    <w:rsid w:val="00923D76"/>
    <w:rsid w:val="00924C27"/>
    <w:rsid w:val="00932DE0"/>
    <w:rsid w:val="0094016F"/>
    <w:rsid w:val="00946CE2"/>
    <w:rsid w:val="009565FA"/>
    <w:rsid w:val="009670DC"/>
    <w:rsid w:val="00971C3A"/>
    <w:rsid w:val="009912BD"/>
    <w:rsid w:val="009A0016"/>
    <w:rsid w:val="009A4C01"/>
    <w:rsid w:val="009A5EEB"/>
    <w:rsid w:val="009A6322"/>
    <w:rsid w:val="009B0AF8"/>
    <w:rsid w:val="009B2886"/>
    <w:rsid w:val="009B37F9"/>
    <w:rsid w:val="009C3EA3"/>
    <w:rsid w:val="009C5315"/>
    <w:rsid w:val="009C5D2E"/>
    <w:rsid w:val="009E2D7A"/>
    <w:rsid w:val="009E52D3"/>
    <w:rsid w:val="00A03603"/>
    <w:rsid w:val="00A17659"/>
    <w:rsid w:val="00A21977"/>
    <w:rsid w:val="00A31BF2"/>
    <w:rsid w:val="00A321DC"/>
    <w:rsid w:val="00A340CE"/>
    <w:rsid w:val="00A42C66"/>
    <w:rsid w:val="00A47A60"/>
    <w:rsid w:val="00A625AE"/>
    <w:rsid w:val="00A85C93"/>
    <w:rsid w:val="00A95EC8"/>
    <w:rsid w:val="00A97D55"/>
    <w:rsid w:val="00AA45F3"/>
    <w:rsid w:val="00AB0332"/>
    <w:rsid w:val="00AC7A7C"/>
    <w:rsid w:val="00AD7B82"/>
    <w:rsid w:val="00B00480"/>
    <w:rsid w:val="00B10325"/>
    <w:rsid w:val="00B42E52"/>
    <w:rsid w:val="00B52719"/>
    <w:rsid w:val="00B53C89"/>
    <w:rsid w:val="00B57546"/>
    <w:rsid w:val="00B66C10"/>
    <w:rsid w:val="00B672C5"/>
    <w:rsid w:val="00B722E5"/>
    <w:rsid w:val="00B77637"/>
    <w:rsid w:val="00B835D5"/>
    <w:rsid w:val="00B85496"/>
    <w:rsid w:val="00B9044A"/>
    <w:rsid w:val="00B934E1"/>
    <w:rsid w:val="00B95F93"/>
    <w:rsid w:val="00B97B48"/>
    <w:rsid w:val="00BD4799"/>
    <w:rsid w:val="00BE39C1"/>
    <w:rsid w:val="00BF1BAF"/>
    <w:rsid w:val="00C03F0C"/>
    <w:rsid w:val="00C141BB"/>
    <w:rsid w:val="00C151D5"/>
    <w:rsid w:val="00C23659"/>
    <w:rsid w:val="00C26EFF"/>
    <w:rsid w:val="00C57DD5"/>
    <w:rsid w:val="00C6582B"/>
    <w:rsid w:val="00C65B83"/>
    <w:rsid w:val="00CA10C0"/>
    <w:rsid w:val="00CA1C60"/>
    <w:rsid w:val="00CD64B1"/>
    <w:rsid w:val="00CF0505"/>
    <w:rsid w:val="00CF446D"/>
    <w:rsid w:val="00D021B1"/>
    <w:rsid w:val="00D15DD2"/>
    <w:rsid w:val="00D16BB9"/>
    <w:rsid w:val="00D402D0"/>
    <w:rsid w:val="00D40DA5"/>
    <w:rsid w:val="00D70CE4"/>
    <w:rsid w:val="00D740F7"/>
    <w:rsid w:val="00D85227"/>
    <w:rsid w:val="00D86200"/>
    <w:rsid w:val="00D96207"/>
    <w:rsid w:val="00D9778A"/>
    <w:rsid w:val="00DA0205"/>
    <w:rsid w:val="00DA061B"/>
    <w:rsid w:val="00DB54B6"/>
    <w:rsid w:val="00DD24BD"/>
    <w:rsid w:val="00DE23FC"/>
    <w:rsid w:val="00DE584A"/>
    <w:rsid w:val="00E03CD1"/>
    <w:rsid w:val="00E07B7A"/>
    <w:rsid w:val="00E12CD4"/>
    <w:rsid w:val="00E12F18"/>
    <w:rsid w:val="00E150E6"/>
    <w:rsid w:val="00E20C7B"/>
    <w:rsid w:val="00E21B3D"/>
    <w:rsid w:val="00E34941"/>
    <w:rsid w:val="00E356BE"/>
    <w:rsid w:val="00E35AA9"/>
    <w:rsid w:val="00E3705B"/>
    <w:rsid w:val="00E37AAD"/>
    <w:rsid w:val="00E40E5E"/>
    <w:rsid w:val="00E44215"/>
    <w:rsid w:val="00E46BAA"/>
    <w:rsid w:val="00E559F7"/>
    <w:rsid w:val="00E652C1"/>
    <w:rsid w:val="00E66975"/>
    <w:rsid w:val="00E66DF4"/>
    <w:rsid w:val="00E671C3"/>
    <w:rsid w:val="00E716AD"/>
    <w:rsid w:val="00E73F8D"/>
    <w:rsid w:val="00E81286"/>
    <w:rsid w:val="00E86CC0"/>
    <w:rsid w:val="00E904BB"/>
    <w:rsid w:val="00E97581"/>
    <w:rsid w:val="00E97E68"/>
    <w:rsid w:val="00EA1FD5"/>
    <w:rsid w:val="00EA3C37"/>
    <w:rsid w:val="00EB612C"/>
    <w:rsid w:val="00EC774A"/>
    <w:rsid w:val="00ED1ACF"/>
    <w:rsid w:val="00ED5240"/>
    <w:rsid w:val="00EE1F17"/>
    <w:rsid w:val="00EF02F6"/>
    <w:rsid w:val="00EF2976"/>
    <w:rsid w:val="00F004D0"/>
    <w:rsid w:val="00F01E7E"/>
    <w:rsid w:val="00F04DDB"/>
    <w:rsid w:val="00F33E6B"/>
    <w:rsid w:val="00F502D2"/>
    <w:rsid w:val="00F55371"/>
    <w:rsid w:val="00F5616E"/>
    <w:rsid w:val="00F639CF"/>
    <w:rsid w:val="00F64D9C"/>
    <w:rsid w:val="00F66A4E"/>
    <w:rsid w:val="00F748E3"/>
    <w:rsid w:val="00F76067"/>
    <w:rsid w:val="00F90657"/>
    <w:rsid w:val="00FC0E9B"/>
    <w:rsid w:val="00FC0F54"/>
    <w:rsid w:val="00FC568F"/>
    <w:rsid w:val="00FD3607"/>
    <w:rsid w:val="00FD4154"/>
    <w:rsid w:val="00FE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6E554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55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55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55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55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E716AD"/>
    <w:rPr>
      <w:sz w:val="26"/>
      <w:szCs w:val="26"/>
      <w:lang w:bidi="ar-SA"/>
    </w:rPr>
  </w:style>
  <w:style w:type="character" w:customStyle="1" w:styleId="3pt">
    <w:name w:val="Основной текст + Интервал 3 pt"/>
    <w:rsid w:val="00E716AD"/>
    <w:rPr>
      <w:spacing w:val="64"/>
      <w:sz w:val="26"/>
      <w:szCs w:val="26"/>
      <w:lang w:bidi="ar-SA"/>
    </w:rPr>
  </w:style>
  <w:style w:type="character" w:customStyle="1" w:styleId="21">
    <w:name w:val="Основной текст (2)_"/>
    <w:link w:val="22"/>
    <w:rsid w:val="00E716AD"/>
    <w:rPr>
      <w:smallCaps/>
      <w:spacing w:val="-8"/>
      <w:sz w:val="9"/>
      <w:szCs w:val="9"/>
      <w:lang w:bidi="ar-SA"/>
    </w:rPr>
  </w:style>
  <w:style w:type="paragraph" w:styleId="a4">
    <w:name w:val="Body Text"/>
    <w:basedOn w:val="a"/>
    <w:link w:val="a3"/>
    <w:rsid w:val="00E716AD"/>
    <w:pPr>
      <w:spacing w:after="240" w:line="326" w:lineRule="exact"/>
      <w:jc w:val="center"/>
    </w:pPr>
    <w:rPr>
      <w:sz w:val="26"/>
      <w:szCs w:val="26"/>
    </w:rPr>
  </w:style>
  <w:style w:type="character" w:customStyle="1" w:styleId="31">
    <w:name w:val="Основной текст (3)_"/>
    <w:link w:val="32"/>
    <w:rsid w:val="00E716AD"/>
    <w:rPr>
      <w:sz w:val="22"/>
      <w:szCs w:val="22"/>
      <w:lang w:bidi="ar-SA"/>
    </w:rPr>
  </w:style>
  <w:style w:type="paragraph" w:customStyle="1" w:styleId="22">
    <w:name w:val="Основной текст (2)"/>
    <w:basedOn w:val="a"/>
    <w:link w:val="21"/>
    <w:rsid w:val="00E716AD"/>
    <w:pPr>
      <w:spacing w:before="480" w:after="180" w:line="240" w:lineRule="atLeast"/>
    </w:pPr>
    <w:rPr>
      <w:smallCaps/>
      <w:spacing w:val="-8"/>
      <w:sz w:val="9"/>
      <w:szCs w:val="9"/>
    </w:rPr>
  </w:style>
  <w:style w:type="paragraph" w:customStyle="1" w:styleId="32">
    <w:name w:val="Основной текст (3)"/>
    <w:basedOn w:val="a"/>
    <w:link w:val="31"/>
    <w:rsid w:val="00E716AD"/>
    <w:pPr>
      <w:spacing w:before="60" w:after="600" w:line="240" w:lineRule="atLeast"/>
      <w:ind w:firstLine="540"/>
    </w:pPr>
    <w:rPr>
      <w:sz w:val="22"/>
      <w:szCs w:val="22"/>
    </w:rPr>
  </w:style>
  <w:style w:type="table" w:styleId="a5">
    <w:name w:val="Table Grid"/>
    <w:basedOn w:val="a1"/>
    <w:rsid w:val="005E1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E52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C236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3659"/>
  </w:style>
  <w:style w:type="paragraph" w:customStyle="1" w:styleId="Title">
    <w:name w:val="Title!Название НПА"/>
    <w:basedOn w:val="a"/>
    <w:rsid w:val="006E55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rsid w:val="00AB033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B03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402D0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styleId="a9">
    <w:name w:val="footnote text"/>
    <w:basedOn w:val="a"/>
    <w:link w:val="aa"/>
    <w:rsid w:val="00D402D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402D0"/>
  </w:style>
  <w:style w:type="character" w:styleId="ab">
    <w:name w:val="footnote reference"/>
    <w:rsid w:val="00D402D0"/>
    <w:rPr>
      <w:vertAlign w:val="superscript"/>
    </w:rPr>
  </w:style>
  <w:style w:type="character" w:styleId="ac">
    <w:name w:val="Emphasis"/>
    <w:qFormat/>
    <w:rsid w:val="00D402D0"/>
    <w:rPr>
      <w:i/>
      <w:iCs/>
    </w:rPr>
  </w:style>
  <w:style w:type="paragraph" w:customStyle="1" w:styleId="ConsPlusNormal">
    <w:name w:val="ConsPlusNormal"/>
    <w:link w:val="ConsPlusNormal1"/>
    <w:rsid w:val="004B2C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rsid w:val="006E554E"/>
    <w:rPr>
      <w:color w:val="0000FF"/>
      <w:u w:val="none"/>
    </w:rPr>
  </w:style>
  <w:style w:type="character" w:customStyle="1" w:styleId="ConsPlusNormal1">
    <w:name w:val="ConsPlusNormal1"/>
    <w:link w:val="ConsPlusNormal"/>
    <w:locked/>
    <w:rsid w:val="005F5B55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link w:val="1"/>
    <w:rsid w:val="00B1032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1032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B1032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1032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55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6E554E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B10325"/>
    <w:rPr>
      <w:rFonts w:ascii="Courier" w:hAnsi="Courier"/>
      <w:sz w:val="22"/>
    </w:rPr>
  </w:style>
  <w:style w:type="paragraph" w:customStyle="1" w:styleId="af0">
    <w:name w:val="НАЗВАНИЕ!"/>
    <w:basedOn w:val="Title"/>
    <w:link w:val="af1"/>
    <w:autoRedefine/>
    <w:qFormat/>
    <w:rsid w:val="00B10325"/>
    <w:pPr>
      <w:spacing w:before="0" w:after="0"/>
      <w:ind w:firstLine="709"/>
      <w:outlineLvl w:val="9"/>
    </w:pPr>
  </w:style>
  <w:style w:type="character" w:customStyle="1" w:styleId="af1">
    <w:name w:val="НАЗВАНИЕ! Знак"/>
    <w:link w:val="af0"/>
    <w:rsid w:val="00B10325"/>
    <w:rPr>
      <w:rFonts w:ascii="Arial" w:hAnsi="Arial" w:cs="Arial"/>
      <w:b/>
      <w:bCs/>
      <w:kern w:val="28"/>
      <w:sz w:val="32"/>
      <w:szCs w:val="32"/>
    </w:rPr>
  </w:style>
  <w:style w:type="paragraph" w:styleId="af2">
    <w:name w:val="header"/>
    <w:basedOn w:val="a"/>
    <w:link w:val="af3"/>
    <w:rsid w:val="00D15DD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rsid w:val="00D15DD2"/>
    <w:rPr>
      <w:rFonts w:ascii="Arial" w:hAnsi="Arial"/>
      <w:sz w:val="24"/>
      <w:szCs w:val="24"/>
    </w:rPr>
  </w:style>
  <w:style w:type="paragraph" w:styleId="af4">
    <w:name w:val="footer"/>
    <w:basedOn w:val="a"/>
    <w:link w:val="af5"/>
    <w:rsid w:val="00D15DD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D15DD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E554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554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554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E554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styleId="af6">
    <w:name w:val="List Paragraph"/>
    <w:basedOn w:val="a"/>
    <w:uiPriority w:val="34"/>
    <w:qFormat/>
    <w:rsid w:val="00AA4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hoper.stroy@govvrn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864DA-F979-4377-9ED2-74E570B2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1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,,,</dc:creator>
  <cp:lastModifiedBy>yubokun</cp:lastModifiedBy>
  <cp:revision>6</cp:revision>
  <cp:lastPrinted>2023-11-02T05:12:00Z</cp:lastPrinted>
  <dcterms:created xsi:type="dcterms:W3CDTF">2024-09-17T12:27:00Z</dcterms:created>
  <dcterms:modified xsi:type="dcterms:W3CDTF">2024-09-18T07:05:00Z</dcterms:modified>
</cp:coreProperties>
</file>